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C3" w:rsidRPr="00AE21C3" w:rsidRDefault="00AE21C3">
      <w:pPr>
        <w:pStyle w:val="ConsPlusNormal"/>
        <w:jc w:val="right"/>
        <w:outlineLvl w:val="0"/>
        <w:rPr>
          <w:rFonts w:ascii="Times New Roman" w:hAnsi="Times New Roman" w:cs="Times New Roman"/>
          <w:sz w:val="24"/>
          <w:szCs w:val="24"/>
        </w:rPr>
      </w:pPr>
      <w:r w:rsidRPr="00AE21C3">
        <w:rPr>
          <w:rFonts w:ascii="Times New Roman" w:hAnsi="Times New Roman" w:cs="Times New Roman"/>
          <w:sz w:val="24"/>
          <w:szCs w:val="24"/>
        </w:rPr>
        <w:t>Приложение 6</w:t>
      </w:r>
    </w:p>
    <w:p w:rsidR="00AE21C3" w:rsidRPr="00AE21C3" w:rsidRDefault="00AE21C3">
      <w:pPr>
        <w:pStyle w:val="ConsPlusNormal"/>
        <w:jc w:val="right"/>
        <w:rPr>
          <w:rFonts w:ascii="Times New Roman" w:hAnsi="Times New Roman" w:cs="Times New Roman"/>
          <w:sz w:val="24"/>
          <w:szCs w:val="24"/>
        </w:rPr>
      </w:pPr>
      <w:r w:rsidRPr="00AE21C3">
        <w:rPr>
          <w:rFonts w:ascii="Times New Roman" w:hAnsi="Times New Roman" w:cs="Times New Roman"/>
          <w:sz w:val="24"/>
          <w:szCs w:val="24"/>
        </w:rPr>
        <w:t>к Закону</w:t>
      </w:r>
    </w:p>
    <w:p w:rsidR="00AE21C3" w:rsidRPr="00AE21C3" w:rsidRDefault="00AE21C3">
      <w:pPr>
        <w:pStyle w:val="ConsPlusNormal"/>
        <w:jc w:val="right"/>
        <w:rPr>
          <w:rFonts w:ascii="Times New Roman" w:hAnsi="Times New Roman" w:cs="Times New Roman"/>
          <w:sz w:val="24"/>
          <w:szCs w:val="24"/>
        </w:rPr>
      </w:pPr>
      <w:r w:rsidRPr="00AE21C3">
        <w:rPr>
          <w:rFonts w:ascii="Times New Roman" w:hAnsi="Times New Roman" w:cs="Times New Roman"/>
          <w:sz w:val="24"/>
          <w:szCs w:val="24"/>
        </w:rPr>
        <w:t>Ивановской области</w:t>
      </w:r>
    </w:p>
    <w:p w:rsidR="00AE21C3" w:rsidRPr="00AE21C3" w:rsidRDefault="00AE21C3">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AE21C3">
        <w:rPr>
          <w:rFonts w:ascii="Times New Roman" w:hAnsi="Times New Roman" w:cs="Times New Roman"/>
          <w:sz w:val="24"/>
          <w:szCs w:val="24"/>
        </w:rPr>
        <w:t>Об областном бюджете на 2024 год</w:t>
      </w:r>
    </w:p>
    <w:p w:rsidR="00AE21C3" w:rsidRPr="00AE21C3" w:rsidRDefault="00AE21C3">
      <w:pPr>
        <w:pStyle w:val="ConsPlusNormal"/>
        <w:jc w:val="right"/>
        <w:rPr>
          <w:rFonts w:ascii="Times New Roman" w:hAnsi="Times New Roman" w:cs="Times New Roman"/>
          <w:sz w:val="24"/>
          <w:szCs w:val="24"/>
        </w:rPr>
      </w:pPr>
      <w:r w:rsidRPr="00AE21C3">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AE21C3" w:rsidRPr="00AE21C3" w:rsidRDefault="00AE21C3">
      <w:pPr>
        <w:pStyle w:val="ConsPlusNormal"/>
        <w:jc w:val="right"/>
        <w:rPr>
          <w:rFonts w:ascii="Times New Roman" w:hAnsi="Times New Roman" w:cs="Times New Roman"/>
          <w:sz w:val="24"/>
          <w:szCs w:val="24"/>
        </w:rPr>
      </w:pPr>
      <w:r w:rsidRPr="00AE21C3">
        <w:rPr>
          <w:rFonts w:ascii="Times New Roman" w:hAnsi="Times New Roman" w:cs="Times New Roman"/>
          <w:sz w:val="24"/>
          <w:szCs w:val="24"/>
        </w:rPr>
        <w:t>от 22.12.2023</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77-ОЗ</w:t>
      </w:r>
    </w:p>
    <w:p w:rsidR="00AE21C3" w:rsidRPr="00AE21C3" w:rsidRDefault="00AE21C3">
      <w:pPr>
        <w:pStyle w:val="ConsPlusNormal"/>
        <w:jc w:val="center"/>
        <w:rPr>
          <w:rFonts w:ascii="Times New Roman" w:hAnsi="Times New Roman" w:cs="Times New Roman"/>
          <w:sz w:val="24"/>
          <w:szCs w:val="24"/>
        </w:rPr>
      </w:pPr>
    </w:p>
    <w:p w:rsidR="00AE21C3" w:rsidRPr="00AE21C3" w:rsidRDefault="00AE21C3">
      <w:pPr>
        <w:pStyle w:val="ConsPlusTitle"/>
        <w:jc w:val="center"/>
        <w:rPr>
          <w:rFonts w:ascii="Times New Roman" w:hAnsi="Times New Roman" w:cs="Times New Roman"/>
          <w:sz w:val="24"/>
          <w:szCs w:val="24"/>
        </w:rPr>
      </w:pPr>
      <w:r w:rsidRPr="00AE21C3">
        <w:rPr>
          <w:rFonts w:ascii="Times New Roman" w:hAnsi="Times New Roman" w:cs="Times New Roman"/>
          <w:sz w:val="24"/>
          <w:szCs w:val="24"/>
        </w:rPr>
        <w:t>РАСПРЕДЕЛЕНИЕ</w:t>
      </w:r>
    </w:p>
    <w:p w:rsidR="00AE21C3" w:rsidRPr="00AE21C3" w:rsidRDefault="00AE21C3">
      <w:pPr>
        <w:pStyle w:val="ConsPlusTitle"/>
        <w:jc w:val="center"/>
        <w:rPr>
          <w:rFonts w:ascii="Times New Roman" w:hAnsi="Times New Roman" w:cs="Times New Roman"/>
          <w:sz w:val="24"/>
          <w:szCs w:val="24"/>
        </w:rPr>
      </w:pPr>
      <w:r w:rsidRPr="00AE21C3">
        <w:rPr>
          <w:rFonts w:ascii="Times New Roman" w:hAnsi="Times New Roman" w:cs="Times New Roman"/>
          <w:sz w:val="24"/>
          <w:szCs w:val="24"/>
        </w:rPr>
        <w:t>БЮДЖЕТНЫХ АССИГНОВАНИЙ ПО ЦЕЛЕВЫМ СТАТЬЯМ</w:t>
      </w:r>
    </w:p>
    <w:p w:rsidR="00AE21C3" w:rsidRPr="00AE21C3" w:rsidRDefault="00AE21C3">
      <w:pPr>
        <w:pStyle w:val="ConsPlusTitle"/>
        <w:jc w:val="center"/>
        <w:rPr>
          <w:rFonts w:ascii="Times New Roman" w:hAnsi="Times New Roman" w:cs="Times New Roman"/>
          <w:sz w:val="24"/>
          <w:szCs w:val="24"/>
        </w:rPr>
      </w:pPr>
      <w:r w:rsidRPr="00AE21C3">
        <w:rPr>
          <w:rFonts w:ascii="Times New Roman" w:hAnsi="Times New Roman" w:cs="Times New Roman"/>
          <w:sz w:val="24"/>
          <w:szCs w:val="24"/>
        </w:rPr>
        <w:t>(ГОСУДАРСТВЕННЫМ ПРОГРАММАМ ИВАНОВСКОЙ ОБЛАСТИ</w:t>
      </w:r>
    </w:p>
    <w:p w:rsidR="00AE21C3" w:rsidRPr="00AE21C3" w:rsidRDefault="00AE21C3">
      <w:pPr>
        <w:pStyle w:val="ConsPlusTitle"/>
        <w:jc w:val="center"/>
        <w:rPr>
          <w:rFonts w:ascii="Times New Roman" w:hAnsi="Times New Roman" w:cs="Times New Roman"/>
          <w:sz w:val="24"/>
          <w:szCs w:val="24"/>
        </w:rPr>
      </w:pPr>
      <w:r w:rsidRPr="00AE21C3">
        <w:rPr>
          <w:rFonts w:ascii="Times New Roman" w:hAnsi="Times New Roman" w:cs="Times New Roman"/>
          <w:sz w:val="24"/>
          <w:szCs w:val="24"/>
        </w:rPr>
        <w:t>И НЕ ВКЛЮЧЕННЫМ В ГОСУДАРСТВЕННЫЕ ПРОГРАММЫ</w:t>
      </w:r>
    </w:p>
    <w:p w:rsidR="00AE21C3" w:rsidRPr="00AE21C3" w:rsidRDefault="00AE21C3">
      <w:pPr>
        <w:pStyle w:val="ConsPlusTitle"/>
        <w:jc w:val="center"/>
        <w:rPr>
          <w:rFonts w:ascii="Times New Roman" w:hAnsi="Times New Roman" w:cs="Times New Roman"/>
          <w:sz w:val="24"/>
          <w:szCs w:val="24"/>
        </w:rPr>
      </w:pPr>
      <w:r w:rsidRPr="00AE21C3">
        <w:rPr>
          <w:rFonts w:ascii="Times New Roman" w:hAnsi="Times New Roman" w:cs="Times New Roman"/>
          <w:sz w:val="24"/>
          <w:szCs w:val="24"/>
        </w:rPr>
        <w:t>ИВАНОВСКОЙ ОБЛАСТИ НАПРАВЛЕНИЯМ ДЕЯТЕЛЬНОСТИ ОРГАНОВ</w:t>
      </w:r>
    </w:p>
    <w:p w:rsidR="00AE21C3" w:rsidRPr="00AE21C3" w:rsidRDefault="00AE21C3">
      <w:pPr>
        <w:pStyle w:val="ConsPlusTitle"/>
        <w:jc w:val="center"/>
        <w:rPr>
          <w:rFonts w:ascii="Times New Roman" w:hAnsi="Times New Roman" w:cs="Times New Roman"/>
          <w:sz w:val="24"/>
          <w:szCs w:val="24"/>
        </w:rPr>
      </w:pPr>
      <w:r w:rsidRPr="00AE21C3">
        <w:rPr>
          <w:rFonts w:ascii="Times New Roman" w:hAnsi="Times New Roman" w:cs="Times New Roman"/>
          <w:sz w:val="24"/>
          <w:szCs w:val="24"/>
        </w:rPr>
        <w:t>ГОСУДАРСТВЕННОЙ ВЛАСТИ ИВАНОВСКОЙ ОБЛАСТИ (ГОСУДАРСТВЕННЫХ</w:t>
      </w:r>
    </w:p>
    <w:p w:rsidR="00AE21C3" w:rsidRPr="00AE21C3" w:rsidRDefault="00AE21C3">
      <w:pPr>
        <w:pStyle w:val="ConsPlusTitle"/>
        <w:jc w:val="center"/>
        <w:rPr>
          <w:rFonts w:ascii="Times New Roman" w:hAnsi="Times New Roman" w:cs="Times New Roman"/>
          <w:sz w:val="24"/>
          <w:szCs w:val="24"/>
        </w:rPr>
      </w:pPr>
      <w:r w:rsidRPr="00AE21C3">
        <w:rPr>
          <w:rFonts w:ascii="Times New Roman" w:hAnsi="Times New Roman" w:cs="Times New Roman"/>
          <w:sz w:val="24"/>
          <w:szCs w:val="24"/>
        </w:rPr>
        <w:t>ОРГАНОВ ИВАНОВСКОЙ ОБЛАСТИ)), ГРУППАМ ВИДОВ РАСХОДОВ</w:t>
      </w:r>
    </w:p>
    <w:p w:rsidR="00AE21C3" w:rsidRPr="00AE21C3" w:rsidRDefault="00AE21C3">
      <w:pPr>
        <w:pStyle w:val="ConsPlusTitle"/>
        <w:jc w:val="center"/>
        <w:rPr>
          <w:rFonts w:ascii="Times New Roman" w:hAnsi="Times New Roman" w:cs="Times New Roman"/>
          <w:sz w:val="24"/>
          <w:szCs w:val="24"/>
        </w:rPr>
      </w:pPr>
      <w:r w:rsidRPr="00AE21C3">
        <w:rPr>
          <w:rFonts w:ascii="Times New Roman" w:hAnsi="Times New Roman" w:cs="Times New Roman"/>
          <w:sz w:val="24"/>
          <w:szCs w:val="24"/>
        </w:rPr>
        <w:t>КЛАССИФИКАЦИИ РАСХОДОВ ОБЛАСТНОГО БЮДЖЕТА НА 2024 ГОД</w:t>
      </w:r>
    </w:p>
    <w:p w:rsidR="00AE21C3" w:rsidRPr="00AE21C3" w:rsidRDefault="00AE21C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AE21C3" w:rsidRPr="00AE21C3">
        <w:tc>
          <w:tcPr>
            <w:tcW w:w="3911"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Наименование</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Целевая статья</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Вид расходов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Сумма, руб.</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программа Ивановской области </w:t>
            </w:r>
            <w:bookmarkStart w:id="0" w:name="_GoBack"/>
            <w:r>
              <w:rPr>
                <w:rFonts w:ascii="Times New Roman" w:hAnsi="Times New Roman" w:cs="Times New Roman"/>
                <w:sz w:val="24"/>
                <w:szCs w:val="24"/>
              </w:rPr>
              <w:t>«</w:t>
            </w:r>
            <w:bookmarkEnd w:id="0"/>
            <w:r w:rsidRPr="00AE21C3">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13076717781,01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1484581221,87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45602850,00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011N106800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3963750,00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011N155540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41639100,00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 xml:space="preserve">Борьба с </w:t>
            </w:r>
            <w:r w:rsidRPr="00AE21C3">
              <w:rPr>
                <w:rFonts w:ascii="Times New Roman" w:hAnsi="Times New Roman" w:cs="Times New Roman"/>
                <w:sz w:val="24"/>
                <w:szCs w:val="24"/>
              </w:rPr>
              <w:lastRenderedPageBreak/>
              <w:t>сердечно-сосудистыми заболеваниями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011N200000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243014352,53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011N224500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5589100,00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011N251920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90195454,55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011N255860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147229797,98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41245454,55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011N351900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41245454,55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011N700000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154908568,17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011N751140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154908568,17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011N900000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999530796,62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011N940700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11446167,29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011N953651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132830288,79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011N953652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6210000,00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AE21C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011N953653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297504838,03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011N953654</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481538308,92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011N953655</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68325000,00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011N990410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1676193,59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011P300000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279200,00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011P354680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279200,00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Региональные проекты, </w:t>
            </w:r>
            <w:r w:rsidRPr="00AE21C3">
              <w:rPr>
                <w:rFonts w:ascii="Times New Roman" w:hAnsi="Times New Roman" w:cs="Times New Roman"/>
                <w:sz w:val="24"/>
                <w:szCs w:val="24"/>
              </w:rPr>
              <w:lastRenderedPageBreak/>
              <w:t>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161402827,62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0120100000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26005365,26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01201R3850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26005365,26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0120200000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97369569,89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01202R7520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97369569,89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Борьба с сахарным диабетом</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0120300000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38027892,47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0120328100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745634,40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01203R1060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1050752,69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01203R1070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36231505,38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8733014029,18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509805348,08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0130100030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395416201,51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0130100040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18353175,46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0130100060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6932165,55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w:t>
            </w:r>
            <w:r w:rsidRPr="00AE21C3">
              <w:rPr>
                <w:rFonts w:ascii="Times New Roman" w:hAnsi="Times New Roman" w:cs="Times New Roman"/>
                <w:sz w:val="24"/>
                <w:szCs w:val="24"/>
              </w:rPr>
              <w:lastRenderedPageBreak/>
              <w:t>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0130105180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7333628,84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0130105190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29631170,72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0130105260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30483376,92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0130105270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1311709,08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0130108700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20343920,00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38312996,25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w:t>
            </w:r>
            <w:r w:rsidRPr="00AE21C3">
              <w:rPr>
                <w:rFonts w:ascii="Times New Roman" w:hAnsi="Times New Roman" w:cs="Times New Roman"/>
                <w:sz w:val="24"/>
                <w:szCs w:val="24"/>
              </w:rPr>
              <w:lastRenderedPageBreak/>
              <w:t xml:space="preserve">лекарственными препаратами, предназначенными для лечения больных гемофилией, </w:t>
            </w:r>
            <w:proofErr w:type="spellStart"/>
            <w:r w:rsidRPr="00AE21C3">
              <w:rPr>
                <w:rFonts w:ascii="Times New Roman" w:hAnsi="Times New Roman" w:cs="Times New Roman"/>
                <w:sz w:val="24"/>
                <w:szCs w:val="24"/>
              </w:rPr>
              <w:t>муковисцидозом</w:t>
            </w:r>
            <w:proofErr w:type="spellEnd"/>
            <w:r w:rsidRPr="00AE21C3">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E21C3">
              <w:rPr>
                <w:rFonts w:ascii="Times New Roman" w:hAnsi="Times New Roman" w:cs="Times New Roman"/>
                <w:sz w:val="24"/>
                <w:szCs w:val="24"/>
              </w:rPr>
              <w:t>гемолитико</w:t>
            </w:r>
            <w:proofErr w:type="spellEnd"/>
            <w:r w:rsidRPr="00AE21C3">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AE21C3">
              <w:rPr>
                <w:rFonts w:ascii="Times New Roman" w:hAnsi="Times New Roman" w:cs="Times New Roman"/>
                <w:sz w:val="24"/>
                <w:szCs w:val="24"/>
              </w:rPr>
              <w:t>мукополисахаридозом</w:t>
            </w:r>
            <w:proofErr w:type="spellEnd"/>
            <w:r w:rsidRPr="00AE21C3">
              <w:rPr>
                <w:rFonts w:ascii="Times New Roman" w:hAnsi="Times New Roman" w:cs="Times New Roman"/>
                <w:sz w:val="24"/>
                <w:szCs w:val="24"/>
              </w:rPr>
              <w:t xml:space="preserve"> I, II и VI типов, </w:t>
            </w:r>
            <w:proofErr w:type="spellStart"/>
            <w:r w:rsidRPr="00AE21C3">
              <w:rPr>
                <w:rFonts w:ascii="Times New Roman" w:hAnsi="Times New Roman" w:cs="Times New Roman"/>
                <w:sz w:val="24"/>
                <w:szCs w:val="24"/>
              </w:rPr>
              <w:t>апластической</w:t>
            </w:r>
            <w:proofErr w:type="spellEnd"/>
            <w:r w:rsidRPr="00AE21C3">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AE21C3">
              <w:rPr>
                <w:rFonts w:ascii="Times New Roman" w:hAnsi="Times New Roman" w:cs="Times New Roman"/>
                <w:sz w:val="24"/>
                <w:szCs w:val="24"/>
              </w:rPr>
              <w:t>Прауэра</w:t>
            </w:r>
            <w:proofErr w:type="spellEnd"/>
            <w:r w:rsidRPr="00AE21C3">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0130227700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2565166,60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AE21C3">
              <w:rPr>
                <w:rFonts w:ascii="Times New Roman" w:hAnsi="Times New Roman" w:cs="Times New Roman"/>
                <w:sz w:val="24"/>
                <w:szCs w:val="24"/>
              </w:rPr>
              <w:t>пренатальной</w:t>
            </w:r>
            <w:proofErr w:type="spellEnd"/>
            <w:r w:rsidRPr="00AE21C3">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0130281900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11582497,00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0130281910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3440709,00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w:t>
            </w:r>
            <w:r w:rsidRPr="00AE21C3">
              <w:rPr>
                <w:rFonts w:ascii="Times New Roman" w:hAnsi="Times New Roman" w:cs="Times New Roman"/>
                <w:sz w:val="24"/>
                <w:szCs w:val="24"/>
              </w:rPr>
              <w:lastRenderedPageBreak/>
              <w:t>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01302R2021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14527419,35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01302R2022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4181720,43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01302R2023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2015483,87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39187193,55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0130424600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1213000,00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01304R2011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22414304,41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01304R2012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12299892,47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w:t>
            </w:r>
            <w:r w:rsidRPr="00AE21C3">
              <w:rPr>
                <w:rFonts w:ascii="Times New Roman" w:hAnsi="Times New Roman" w:cs="Times New Roman"/>
                <w:sz w:val="24"/>
                <w:szCs w:val="24"/>
              </w:rPr>
              <w:lastRenderedPageBreak/>
              <w:t xml:space="preserve">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4">
              <w:r w:rsidRPr="00AE21C3">
                <w:rPr>
                  <w:rFonts w:ascii="Times New Roman" w:hAnsi="Times New Roman" w:cs="Times New Roman"/>
                  <w:sz w:val="24"/>
                  <w:szCs w:val="24"/>
                </w:rPr>
                <w:t>частью 5 статьи 36</w:t>
              </w:r>
            </w:hyperlink>
            <w:r w:rsidRPr="00AE21C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AE21C3">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AE21C3">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01304R2013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3259996,67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0130600000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5120638100,00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0130671100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5120638100,00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0130700000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104062378,00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AE21C3">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AE21C3">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0130770890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1778684,00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Компенсация стоимости проезда до места обследования (консультации) </w:t>
            </w:r>
            <w:r w:rsidRPr="00AE21C3">
              <w:rPr>
                <w:rFonts w:ascii="Times New Roman" w:hAnsi="Times New Roman" w:cs="Times New Roman"/>
                <w:sz w:val="24"/>
                <w:szCs w:val="24"/>
              </w:rPr>
              <w:lastRenderedPageBreak/>
              <w:t xml:space="preserve">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AE21C3">
                <w:rPr>
                  <w:rFonts w:ascii="Times New Roman" w:hAnsi="Times New Roman" w:cs="Times New Roman"/>
                  <w:sz w:val="24"/>
                  <w:szCs w:val="24"/>
                </w:rPr>
                <w:t>частью 1 статьи 3</w:t>
              </w:r>
            </w:hyperlink>
            <w:r w:rsidRPr="00AE21C3">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93-ОЗ </w:t>
            </w:r>
            <w:r>
              <w:rPr>
                <w:rFonts w:ascii="Times New Roman" w:hAnsi="Times New Roman" w:cs="Times New Roman"/>
                <w:sz w:val="24"/>
                <w:szCs w:val="24"/>
              </w:rPr>
              <w:t>«</w:t>
            </w:r>
            <w:r w:rsidRPr="00AE21C3">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0130771080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240694,00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AE21C3">
              <w:rPr>
                <w:rFonts w:ascii="Times New Roman" w:hAnsi="Times New Roman" w:cs="Times New Roman"/>
                <w:sz w:val="24"/>
                <w:szCs w:val="24"/>
              </w:rPr>
              <w:t xml:space="preserve">Областной противотуберкулезный диспансер имени М.Б. </w:t>
            </w:r>
            <w:proofErr w:type="spellStart"/>
            <w:r w:rsidRPr="00AE21C3">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AE21C3">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0130771090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0130771260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9643000,00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0130771280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Единовременная выплата врачам, принятым на работу в </w:t>
            </w:r>
            <w:r w:rsidRPr="00AE21C3">
              <w:rPr>
                <w:rFonts w:ascii="Times New Roman" w:hAnsi="Times New Roman" w:cs="Times New Roman"/>
                <w:sz w:val="24"/>
                <w:szCs w:val="24"/>
              </w:rPr>
              <w:lastRenderedPageBreak/>
              <w:t>государственные учреждения здравоохранения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0130771290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0130771420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01307R1380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2921008013,30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Проведение ремонта и материально-техническое оснащение помещений областных учреждений здравоохранения в целях организации отпуска льготных лекарственных препаратов (Предоставление субсидий бюджетным, автономным учреждениям и иным </w:t>
            </w:r>
            <w:r w:rsidRPr="00AE21C3">
              <w:rPr>
                <w:rFonts w:ascii="Times New Roman" w:hAnsi="Times New Roman" w:cs="Times New Roman"/>
                <w:sz w:val="24"/>
                <w:szCs w:val="24"/>
              </w:rPr>
              <w:lastRenderedPageBreak/>
              <w:t>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0130805280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0130820020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33867086,32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0130822870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21083933,40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0130822880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24768256,40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AE21C3">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0130828700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401044,09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Реализация отдельных полномочий в области лекарственного обеспечения (Закупка товаров, работ и услуг для обеспечения государственных </w:t>
            </w:r>
            <w:r w:rsidRPr="00AE21C3">
              <w:rPr>
                <w:rFonts w:ascii="Times New Roman" w:hAnsi="Times New Roman" w:cs="Times New Roman"/>
                <w:sz w:val="24"/>
                <w:szCs w:val="24"/>
              </w:rPr>
              <w:lastRenderedPageBreak/>
              <w:t>(муниципальных)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0130851610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6696390,84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0130851610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69071709,16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0130854600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23372254,44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0130854600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275269345,56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AE21C3">
                <w:rPr>
                  <w:rFonts w:ascii="Times New Roman" w:hAnsi="Times New Roman" w:cs="Times New Roman"/>
                  <w:sz w:val="24"/>
                  <w:szCs w:val="24"/>
                </w:rPr>
                <w:t>Перечне</w:t>
              </w:r>
            </w:hyperlink>
            <w:r w:rsidRPr="00AE21C3">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890 </w:t>
            </w:r>
            <w:r>
              <w:rPr>
                <w:rFonts w:ascii="Times New Roman" w:hAnsi="Times New Roman" w:cs="Times New Roman"/>
                <w:sz w:val="24"/>
                <w:szCs w:val="24"/>
              </w:rPr>
              <w:t>«</w:t>
            </w:r>
            <w:r w:rsidRPr="00AE21C3">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AE21C3">
              <w:rPr>
                <w:rFonts w:ascii="Times New Roman" w:hAnsi="Times New Roman" w:cs="Times New Roman"/>
                <w:sz w:val="24"/>
                <w:szCs w:val="24"/>
              </w:rPr>
              <w:t xml:space="preserve">, за исключением </w:t>
            </w:r>
            <w:r w:rsidRPr="00AE21C3">
              <w:rPr>
                <w:rFonts w:ascii="Times New Roman" w:hAnsi="Times New Roman" w:cs="Times New Roman"/>
                <w:sz w:val="24"/>
                <w:szCs w:val="24"/>
              </w:rPr>
              <w:lastRenderedPageBreak/>
              <w:t>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0130871240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99868,36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0130871310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34327244,40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0130871310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1837659365,92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граждан лекарственными препаратами, специализированными продуктами лечебного питания, медицинскими изделиями во исполнение судебных </w:t>
            </w:r>
            <w:r w:rsidRPr="00AE21C3">
              <w:rPr>
                <w:rFonts w:ascii="Times New Roman" w:hAnsi="Times New Roman" w:cs="Times New Roman"/>
                <w:sz w:val="24"/>
                <w:szCs w:val="24"/>
              </w:rPr>
              <w:lastRenderedPageBreak/>
              <w:t>актов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0130890320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513491514,41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0130890320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2697719702,34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367698686,33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0140100180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14509530,94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0140100180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11796747,68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AE21C3">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0140100180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6590,00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0140100190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11453687,84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0140101200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3776040,00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0140101970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107639868,30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0140103700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174867537,41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0140105170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10102372,00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Информационно-аналитическое сопровождение системы здравоохранения Ивановской области (Предоставление субсидий </w:t>
            </w:r>
            <w:r w:rsidRPr="00AE21C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0140105250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33546312,16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Оказание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394825933,37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0140200070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344319141,73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0140200110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50506791,64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239728488,05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0140309800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63193931,12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0140387300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176534556,93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1695466594,59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Оказание специализированной </w:t>
            </w:r>
            <w:r w:rsidRPr="00AE21C3">
              <w:rPr>
                <w:rFonts w:ascii="Times New Roman" w:hAnsi="Times New Roman" w:cs="Times New Roman"/>
                <w:sz w:val="24"/>
                <w:szCs w:val="24"/>
              </w:rPr>
              <w:lastRenderedPageBreak/>
              <w:t>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0140400080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1160903674,81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0140400090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66635561,18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0140402500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13800820,60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0140407300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50000912,00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0140408300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5800000,00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w:t>
            </w:r>
            <w:r w:rsidRPr="00AE21C3">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0140408400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154303718,00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Оказание медицинской помощи </w:t>
            </w:r>
            <w:proofErr w:type="spellStart"/>
            <w:r w:rsidRPr="00AE21C3">
              <w:rPr>
                <w:rFonts w:ascii="Times New Roman" w:hAnsi="Times New Roman" w:cs="Times New Roman"/>
                <w:sz w:val="24"/>
                <w:szCs w:val="24"/>
              </w:rPr>
              <w:t>авиамедицинскими</w:t>
            </w:r>
            <w:proofErr w:type="spellEnd"/>
            <w:r w:rsidRPr="00AE21C3">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0140408500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9146280,00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01404R4020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234875628,00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7">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Развитие образования и науки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15156829821,13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359556675,69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104688900,06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AE21C3">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AE21C3">
              <w:rPr>
                <w:rFonts w:ascii="Times New Roman" w:hAnsi="Times New Roman" w:cs="Times New Roman"/>
                <w:sz w:val="24"/>
                <w:szCs w:val="24"/>
              </w:rPr>
              <w:t>)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021E151721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60483546,52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021E151723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33205353,54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021E152560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28500911,70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021E250981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18725956,65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021E250982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5996568,65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021E251710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3778386,40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135665252,53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021E452130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135665252,53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021E800000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34748722,10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021E820160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24266398,87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практик поддержки добровольчества (</w:t>
            </w:r>
            <w:proofErr w:type="spellStart"/>
            <w:r w:rsidRPr="00AE21C3">
              <w:rPr>
                <w:rFonts w:ascii="Times New Roman" w:hAnsi="Times New Roman" w:cs="Times New Roman"/>
                <w:sz w:val="24"/>
                <w:szCs w:val="24"/>
              </w:rPr>
              <w:t>волонтерства</w:t>
            </w:r>
            <w:proofErr w:type="spellEnd"/>
            <w:r w:rsidRPr="00AE21C3">
              <w:rPr>
                <w:rFonts w:ascii="Times New Roman" w:hAnsi="Times New Roman" w:cs="Times New Roman"/>
                <w:sz w:val="24"/>
                <w:szCs w:val="24"/>
              </w:rPr>
              <w:t xml:space="preserve">) по итогам проведения ежегодного Всероссийского конкурса лучших </w:t>
            </w:r>
            <w:r w:rsidRPr="00AE21C3">
              <w:rPr>
                <w:rFonts w:ascii="Times New Roman" w:hAnsi="Times New Roman" w:cs="Times New Roman"/>
                <w:sz w:val="24"/>
                <w:szCs w:val="24"/>
              </w:rPr>
              <w:lastRenderedPageBreak/>
              <w:t>региональных практик поддержки и развития добровольчества (</w:t>
            </w:r>
            <w:proofErr w:type="spellStart"/>
            <w:r w:rsidRPr="00AE21C3">
              <w:rPr>
                <w:rFonts w:ascii="Times New Roman" w:hAnsi="Times New Roman" w:cs="Times New Roman"/>
                <w:sz w:val="24"/>
                <w:szCs w:val="24"/>
              </w:rPr>
              <w:t>волонтерства</w:t>
            </w:r>
            <w:proofErr w:type="spellEnd"/>
            <w:r w:rsidRPr="00AE21C3">
              <w:rPr>
                <w:rFonts w:ascii="Times New Roman" w:hAnsi="Times New Roman" w:cs="Times New Roman"/>
                <w:sz w:val="24"/>
                <w:szCs w:val="24"/>
              </w:rPr>
              <w:t xml:space="preserve">) </w:t>
            </w:r>
            <w:r>
              <w:rPr>
                <w:rFonts w:ascii="Times New Roman" w:hAnsi="Times New Roman" w:cs="Times New Roman"/>
                <w:sz w:val="24"/>
                <w:szCs w:val="24"/>
              </w:rPr>
              <w:t>«</w:t>
            </w:r>
            <w:r w:rsidRPr="00AE21C3">
              <w:rPr>
                <w:rFonts w:ascii="Times New Roman" w:hAnsi="Times New Roman" w:cs="Times New Roman"/>
                <w:sz w:val="24"/>
                <w:szCs w:val="24"/>
              </w:rPr>
              <w:t>Регион добрых дел</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021E854120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4093930,23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практик поддержки добровольчества (</w:t>
            </w:r>
            <w:proofErr w:type="spellStart"/>
            <w:r w:rsidRPr="00AE21C3">
              <w:rPr>
                <w:rFonts w:ascii="Times New Roman" w:hAnsi="Times New Roman" w:cs="Times New Roman"/>
                <w:sz w:val="24"/>
                <w:szCs w:val="24"/>
              </w:rPr>
              <w:t>волонтерства</w:t>
            </w:r>
            <w:proofErr w:type="spellEnd"/>
            <w:r w:rsidRPr="00AE21C3">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AE21C3">
              <w:rPr>
                <w:rFonts w:ascii="Times New Roman" w:hAnsi="Times New Roman" w:cs="Times New Roman"/>
                <w:sz w:val="24"/>
                <w:szCs w:val="24"/>
              </w:rPr>
              <w:t>волонтерства</w:t>
            </w:r>
            <w:proofErr w:type="spellEnd"/>
            <w:r w:rsidRPr="00AE21C3">
              <w:rPr>
                <w:rFonts w:ascii="Times New Roman" w:hAnsi="Times New Roman" w:cs="Times New Roman"/>
                <w:sz w:val="24"/>
                <w:szCs w:val="24"/>
              </w:rPr>
              <w:t xml:space="preserve">) </w:t>
            </w:r>
            <w:r>
              <w:rPr>
                <w:rFonts w:ascii="Times New Roman" w:hAnsi="Times New Roman" w:cs="Times New Roman"/>
                <w:sz w:val="24"/>
                <w:szCs w:val="24"/>
              </w:rPr>
              <w:t>«</w:t>
            </w:r>
            <w:r w:rsidRPr="00AE21C3">
              <w:rPr>
                <w:rFonts w:ascii="Times New Roman" w:hAnsi="Times New Roman" w:cs="Times New Roman"/>
                <w:sz w:val="24"/>
                <w:szCs w:val="24"/>
              </w:rPr>
              <w:t>Регион добрых дел</w:t>
            </w:r>
            <w:r>
              <w:rPr>
                <w:rFonts w:ascii="Times New Roman" w:hAnsi="Times New Roman" w:cs="Times New Roman"/>
                <w:sz w:val="24"/>
                <w:szCs w:val="24"/>
              </w:rPr>
              <w:t>»</w:t>
            </w:r>
            <w:r w:rsidRPr="00AE21C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021E854120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5388393,00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021E861170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021EВ00000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55952889,30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w:t>
            </w:r>
            <w:r w:rsidRPr="00AE21C3">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021EВ51791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5481099,36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021EВ51792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50471789,94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796929522,25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0220200000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667029522,25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02202R7501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162652043,02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02202R7502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414743469,23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Реализация мероприятий по </w:t>
            </w:r>
            <w:r w:rsidRPr="00AE21C3">
              <w:rPr>
                <w:rFonts w:ascii="Times New Roman" w:hAnsi="Times New Roman" w:cs="Times New Roman"/>
                <w:sz w:val="24"/>
                <w:szCs w:val="24"/>
              </w:rPr>
              <w:lastRenderedPageBreak/>
              <w:t>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02202А7501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02202А7502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58634010,00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Оснащение прогулочных площадок образовательных организаций, реализующих программы дошкольного образования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0220300000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129900000,00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0220381120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129900000,00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11332159877,43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10823308194,85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AE21C3">
              <w:rPr>
                <w:rFonts w:ascii="Times New Roman" w:hAnsi="Times New Roman" w:cs="Times New Roman"/>
                <w:sz w:val="24"/>
                <w:szCs w:val="24"/>
              </w:rPr>
              <w:t>здоровьесберегающей</w:t>
            </w:r>
            <w:proofErr w:type="spellEnd"/>
            <w:r w:rsidRPr="00AE21C3">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0230100220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Разработка и издание новых учебных и учебно-методических пособий (Закупка товаров, работ и услуг для </w:t>
            </w:r>
            <w:r w:rsidRPr="00AE21C3">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0230100230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169150,00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0230100240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962797,75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0230100260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1844506,66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0230100420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0230100450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147500,00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0230101180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44880155,55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w:t>
            </w:r>
            <w:r w:rsidRPr="00AE21C3">
              <w:rPr>
                <w:rFonts w:ascii="Times New Roman" w:hAnsi="Times New Roman" w:cs="Times New Roman"/>
                <w:sz w:val="24"/>
                <w:szCs w:val="24"/>
              </w:rPr>
              <w:lastRenderedPageBreak/>
              <w:t>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0230102280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1338422,00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0230103400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131361969,06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0230103600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3481938,16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0230105110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14544126,10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w:t>
            </w:r>
            <w:r w:rsidRPr="00AE21C3">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0230105130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15108251,76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0230105140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32669784,00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0230105400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3673400,00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0230106900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w:t>
            </w:r>
            <w:r w:rsidRPr="00AE21C3">
              <w:rPr>
                <w:rFonts w:ascii="Times New Roman" w:hAnsi="Times New Roman" w:cs="Times New Roman"/>
                <w:sz w:val="24"/>
                <w:szCs w:val="24"/>
              </w:rPr>
              <w:lastRenderedPageBreak/>
              <w:t>платформы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0230120040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3088700,00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0230120110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401100,00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0230122930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522000,00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AE21C3">
              <w:rPr>
                <w:rFonts w:ascii="Times New Roman" w:hAnsi="Times New Roman" w:cs="Times New Roman"/>
                <w:sz w:val="24"/>
                <w:szCs w:val="24"/>
              </w:rPr>
              <w:t>Ресурсного класса</w:t>
            </w:r>
            <w:r>
              <w:rPr>
                <w:rFonts w:ascii="Times New Roman" w:hAnsi="Times New Roman" w:cs="Times New Roman"/>
                <w:sz w:val="24"/>
                <w:szCs w:val="24"/>
              </w:rPr>
              <w:t>»</w:t>
            </w:r>
            <w:r w:rsidRPr="00AE21C3">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0230161900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5562154,94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0230170780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98008944,00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w:t>
            </w:r>
            <w:r w:rsidRPr="00AE21C3">
              <w:rPr>
                <w:rFonts w:ascii="Times New Roman" w:hAnsi="Times New Roman" w:cs="Times New Roman"/>
                <w:sz w:val="24"/>
                <w:szCs w:val="24"/>
              </w:rPr>
              <w:lastRenderedPageBreak/>
              <w:t xml:space="preserve">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AE21C3">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AE21C3">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0230172600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336000,00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0230180150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4411856232,99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w:t>
            </w:r>
            <w:r w:rsidRPr="00AE21C3">
              <w:rPr>
                <w:rFonts w:ascii="Times New Roman" w:hAnsi="Times New Roman" w:cs="Times New Roman"/>
                <w:sz w:val="24"/>
                <w:szCs w:val="24"/>
              </w:rPr>
              <w:lastRenderedPageBreak/>
              <w:t>исключением расходов на содержание зданий и оплату коммунальных услуг)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0230180160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48611005,01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0230180170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3641108272,00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0230181020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229987206,10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0230181090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197331120,00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112119049,00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0230181500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6270043,11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0230181950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269566740,00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0230183500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24199514,04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0230185500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21542702,00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0230188800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16649054,04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AE21C3">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AE21C3">
              <w:rPr>
                <w:rFonts w:ascii="Times New Roman" w:hAnsi="Times New Roman" w:cs="Times New Roman"/>
                <w:sz w:val="24"/>
                <w:szCs w:val="24"/>
              </w:rPr>
              <w:t xml:space="preserve">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0230188900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297426056,30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AE21C3">
              <w:rPr>
                <w:rFonts w:ascii="Times New Roman" w:hAnsi="Times New Roman" w:cs="Times New Roman"/>
                <w:sz w:val="24"/>
                <w:szCs w:val="24"/>
              </w:rPr>
              <w:lastRenderedPageBreak/>
              <w:t xml:space="preserve">внутренних дел Российской Федерации, граждан Российской Федерации, заключивших после 21 сентября 2022 года контракт в соответствии с </w:t>
            </w:r>
            <w:hyperlink r:id="rId8">
              <w:r w:rsidRPr="00AE21C3">
                <w:rPr>
                  <w:rFonts w:ascii="Times New Roman" w:hAnsi="Times New Roman" w:cs="Times New Roman"/>
                  <w:sz w:val="24"/>
                  <w:szCs w:val="24"/>
                </w:rPr>
                <w:t>пунктом 7 статьи 38</w:t>
              </w:r>
            </w:hyperlink>
            <w:r w:rsidRPr="00AE21C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53-ФЗ </w:t>
            </w:r>
            <w:r>
              <w:rPr>
                <w:rFonts w:ascii="Times New Roman" w:hAnsi="Times New Roman" w:cs="Times New Roman"/>
                <w:sz w:val="24"/>
                <w:szCs w:val="24"/>
              </w:rPr>
              <w:t>«</w:t>
            </w:r>
            <w:r w:rsidRPr="00AE21C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E21C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0230189700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44246900,28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0230190020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0230190040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5950000,00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w:t>
            </w:r>
            <w:r w:rsidRPr="00AE21C3">
              <w:rPr>
                <w:rFonts w:ascii="Times New Roman" w:hAnsi="Times New Roman" w:cs="Times New Roman"/>
                <w:sz w:val="24"/>
                <w:szCs w:val="24"/>
              </w:rPr>
              <w:lastRenderedPageBreak/>
              <w:t>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02301R3031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498913380,00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02301R3032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39164220,00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w:t>
            </w:r>
            <w:r w:rsidRPr="00AE21C3">
              <w:rPr>
                <w:rFonts w:ascii="Times New Roman" w:hAnsi="Times New Roman" w:cs="Times New Roman"/>
                <w:sz w:val="24"/>
                <w:szCs w:val="24"/>
              </w:rPr>
              <w:lastRenderedPageBreak/>
              <w:t>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02301R3041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530237673,00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02301R3042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10642327,00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02301R3630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58498800,00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494351682,58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AE21C3">
              <w:rPr>
                <w:rFonts w:ascii="Times New Roman" w:hAnsi="Times New Roman" w:cs="Times New Roman"/>
                <w:sz w:val="24"/>
                <w:szCs w:val="24"/>
              </w:rPr>
              <w:lastRenderedPageBreak/>
              <w:t>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0230270080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106500,00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0230270090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10074388,80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0230270970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142791431,57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0230271040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23846488,52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0230271040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20379511,48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0230271050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3317757,19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0230271450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w:t>
            </w:r>
            <w:r w:rsidRPr="00AE21C3">
              <w:rPr>
                <w:rFonts w:ascii="Times New Roman" w:hAnsi="Times New Roman" w:cs="Times New Roman"/>
                <w:sz w:val="24"/>
                <w:szCs w:val="24"/>
              </w:rPr>
              <w:lastRenderedPageBreak/>
              <w:t xml:space="preserve">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AE21C3">
                <w:rPr>
                  <w:rFonts w:ascii="Times New Roman" w:hAnsi="Times New Roman" w:cs="Times New Roman"/>
                  <w:sz w:val="24"/>
                  <w:szCs w:val="24"/>
                </w:rPr>
                <w:t>пунктом 7 статьи 38</w:t>
              </w:r>
            </w:hyperlink>
            <w:r w:rsidRPr="00AE21C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53-ФЗ </w:t>
            </w:r>
            <w:r>
              <w:rPr>
                <w:rFonts w:ascii="Times New Roman" w:hAnsi="Times New Roman" w:cs="Times New Roman"/>
                <w:sz w:val="24"/>
                <w:szCs w:val="24"/>
              </w:rPr>
              <w:t>«</w:t>
            </w:r>
            <w:r w:rsidRPr="00AE21C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E21C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0230271500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9840000,00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0230272000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Ежегодная социальная выплата работникам областных государственных организаций, </w:t>
            </w:r>
            <w:r w:rsidRPr="00AE21C3">
              <w:rPr>
                <w:rFonts w:ascii="Times New Roman" w:hAnsi="Times New Roman" w:cs="Times New Roman"/>
                <w:sz w:val="24"/>
                <w:szCs w:val="24"/>
              </w:rPr>
              <w:lastRenderedPageBreak/>
              <w:t>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0230272000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24940000,00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0230272500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18300,00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0230280090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659061,00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AE21C3">
              <w:rPr>
                <w:rFonts w:ascii="Times New Roman" w:hAnsi="Times New Roman" w:cs="Times New Roman"/>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0230280100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32125080,00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0230280110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49689103,21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AE21C3">
              <w:rPr>
                <w:rFonts w:ascii="Times New Roman" w:hAnsi="Times New Roman" w:cs="Times New Roman"/>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10">
              <w:r w:rsidRPr="00AE21C3">
                <w:rPr>
                  <w:rFonts w:ascii="Times New Roman" w:hAnsi="Times New Roman" w:cs="Times New Roman"/>
                  <w:sz w:val="24"/>
                  <w:szCs w:val="24"/>
                </w:rPr>
                <w:t>пунктом 7 статьи 38</w:t>
              </w:r>
            </w:hyperlink>
            <w:r w:rsidRPr="00AE21C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53-ФЗ </w:t>
            </w:r>
            <w:r>
              <w:rPr>
                <w:rFonts w:ascii="Times New Roman" w:hAnsi="Times New Roman" w:cs="Times New Roman"/>
                <w:sz w:val="24"/>
                <w:szCs w:val="24"/>
              </w:rPr>
              <w:t>«</w:t>
            </w:r>
            <w:r w:rsidRPr="00AE21C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E21C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0230281010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21754060,81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0230281400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124800000,00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Оказание поддержки реализации научных, образовательных проектов и развитие инфраструктуры</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14500000,00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0230305240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Гранты в форме субсидий на </w:t>
            </w:r>
            <w:r w:rsidRPr="00AE21C3">
              <w:rPr>
                <w:rFonts w:ascii="Times New Roman" w:hAnsi="Times New Roman" w:cs="Times New Roman"/>
                <w:sz w:val="24"/>
                <w:szCs w:val="24"/>
              </w:rPr>
              <w:lastRenderedPageBreak/>
              <w:t>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0230362600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2668183745,76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2668183745,76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859268671,78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0240100490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401739788,65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0240100510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576902351,12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0240100510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383973219,64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0240100510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5067,84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0240100510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6314620,67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0240100520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5678004,12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деятельности областного государственного </w:t>
            </w:r>
            <w:r w:rsidRPr="00AE21C3">
              <w:rPr>
                <w:rFonts w:ascii="Times New Roman" w:hAnsi="Times New Roman" w:cs="Times New Roman"/>
                <w:sz w:val="24"/>
                <w:szCs w:val="24"/>
              </w:rPr>
              <w:lastRenderedPageBreak/>
              <w:t>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0240100520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1113277,56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0240100530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6522231,00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0240100530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71200,00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0240100550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9253108,43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w:t>
            </w:r>
            <w:r w:rsidRPr="00AE21C3">
              <w:rPr>
                <w:rFonts w:ascii="Times New Roman" w:hAnsi="Times New Roman" w:cs="Times New Roman"/>
                <w:sz w:val="24"/>
                <w:szCs w:val="24"/>
              </w:rPr>
              <w:lastRenderedPageBreak/>
              <w:t>(муниципальных)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0240100550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1100268,49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0240100570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55756301,30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0240100600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27234372,84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0240101660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8390505,52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0240101670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15500,00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w:t>
            </w:r>
            <w:r w:rsidRPr="00AE21C3">
              <w:rPr>
                <w:rFonts w:ascii="Times New Roman" w:hAnsi="Times New Roman" w:cs="Times New Roman"/>
                <w:sz w:val="24"/>
                <w:szCs w:val="24"/>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0240101670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32416370,00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0240102440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47188426,61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0240102450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135958942,08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0240103580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19988396,52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0240103590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3148300,14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w:t>
            </w:r>
            <w:r w:rsidRPr="00AE21C3">
              <w:rPr>
                <w:rFonts w:ascii="Times New Roman" w:hAnsi="Times New Roman" w:cs="Times New Roman"/>
                <w:sz w:val="24"/>
                <w:szCs w:val="24"/>
              </w:rP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0240105600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3632140,25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0240105600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556721,37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0240105800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47410340,25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w:t>
            </w:r>
            <w:r w:rsidRPr="00AE21C3">
              <w:rPr>
                <w:rFonts w:ascii="Times New Roman" w:hAnsi="Times New Roman" w:cs="Times New Roman"/>
                <w:sz w:val="24"/>
                <w:szCs w:val="24"/>
              </w:rPr>
              <w:lastRenderedPageBreak/>
              <w:t>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0240161160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34545619,58</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11">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9701326173,56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396849268,79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322676280,08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031P150840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2191160,20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031P150840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207292080,00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031P170430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304317,00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031P170430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68370800,00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Выплата регионального студенческого (материнского) капитала (Закупка товаров, работ и </w:t>
            </w:r>
            <w:r w:rsidRPr="00AE21C3">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031P171210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10339,41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031P171210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4290739,35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031P171220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290754,81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031P171220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26425528,56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031P171230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32510,02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031P171230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6398050,73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031P172300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Предоставление регионального студенческого (материнского) капитала (Социальное обеспечение и </w:t>
            </w:r>
            <w:r w:rsidRPr="00AE21C3">
              <w:rPr>
                <w:rFonts w:ascii="Times New Roman" w:hAnsi="Times New Roman" w:cs="Times New Roman"/>
                <w:sz w:val="24"/>
                <w:szCs w:val="24"/>
              </w:rPr>
              <w:lastRenderedPageBreak/>
              <w:t>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031P172300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74172988,71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031P351630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1812712,26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031P351630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348782,14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031P351630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72011494,31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618853208,35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0320100000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150655997,82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0320170170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5494679,00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Оказание отдельным категориям граждан государственной </w:t>
            </w:r>
            <w:r w:rsidRPr="00AE21C3">
              <w:rPr>
                <w:rFonts w:ascii="Times New Roman" w:hAnsi="Times New Roman" w:cs="Times New Roman"/>
                <w:sz w:val="24"/>
                <w:szCs w:val="24"/>
              </w:rPr>
              <w:lastRenderedPageBreak/>
              <w:t>социальной помощи в виде натуральной помощи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0320171000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3139200,00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03201R4040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761902,17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03201R4040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141260216,65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0320200000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468197210,53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0320271440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85925354,49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AE21C3">
              <w:rPr>
                <w:rFonts w:ascii="Times New Roman" w:hAnsi="Times New Roman" w:cs="Times New Roman"/>
                <w:sz w:val="24"/>
                <w:szCs w:val="24"/>
              </w:rPr>
              <w:lastRenderedPageBreak/>
              <w:t>помещений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03202R0820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76031935,49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03202R4620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269984,03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03202R4620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17927226,48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03202Д0820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288042710,04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169409592,51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0330700000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169409592,51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0330700690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125803439,10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0330700710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26774039,41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Реконструкция здания промтоварного склада</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0330740900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16832114,00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8516214103,91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1429753052,87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12989821,21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918657793,80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0340170220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5267292,68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Денежная выплата ветеранам труда и приравненным к ним гражданам </w:t>
            </w:r>
            <w:r w:rsidRPr="00AE21C3">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0340170220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407400960,00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0340170250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39139544,00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0340170270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41959408,48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0340170310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15899,40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0340170340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2800000,00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0340170350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0340170990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23975,30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0340170990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1397358,00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 xml:space="preserve">Предоставление мер социальной </w:t>
            </w:r>
            <w:r w:rsidRPr="00AE21C3">
              <w:rPr>
                <w:rFonts w:ascii="Times New Roman" w:hAnsi="Times New Roman" w:cs="Times New Roman"/>
                <w:sz w:val="24"/>
                <w:szCs w:val="24"/>
              </w:rPr>
              <w:lastRenderedPageBreak/>
              <w:t>поддержки ветеранам труда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542718231,09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AE21C3">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0340221160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0340270120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4584587,42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0340270120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320681250,00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0340270230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2125105,26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0340270230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152775360,00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0340270260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31369336,00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0340270320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29802592,41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0340270360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12941144,43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0340370130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117120,80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0340370130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8192328,00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Денежная выплата </w:t>
            </w:r>
            <w:r w:rsidRPr="00AE21C3">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0340370240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48669,49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0340370240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3021298,20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0340370280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1391120,00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0340370330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162607,94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0340370370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14591634,40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w:t>
            </w:r>
            <w:r w:rsidRPr="00AE21C3">
              <w:rPr>
                <w:rFonts w:ascii="Times New Roman" w:hAnsi="Times New Roman" w:cs="Times New Roman"/>
                <w:sz w:val="24"/>
                <w:szCs w:val="24"/>
              </w:rPr>
              <w:lastRenderedPageBreak/>
              <w:t>установлена и они не востребованы из морга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0340420170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981978,48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0340470200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217335,92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0340470200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13392320,00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0340500000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7324200,00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AE21C3">
                <w:rPr>
                  <w:rFonts w:ascii="Times New Roman" w:hAnsi="Times New Roman" w:cs="Times New Roman"/>
                  <w:sz w:val="24"/>
                  <w:szCs w:val="24"/>
                </w:rPr>
                <w:t>законом</w:t>
              </w:r>
            </w:hyperlink>
            <w:r w:rsidRPr="00AE21C3">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5-ФЗ </w:t>
            </w:r>
            <w:r>
              <w:rPr>
                <w:rFonts w:ascii="Times New Roman" w:hAnsi="Times New Roman" w:cs="Times New Roman"/>
                <w:sz w:val="24"/>
                <w:szCs w:val="24"/>
              </w:rPr>
              <w:t>«</w:t>
            </w:r>
            <w:r w:rsidRPr="00AE21C3">
              <w:rPr>
                <w:rFonts w:ascii="Times New Roman" w:hAnsi="Times New Roman" w:cs="Times New Roman"/>
                <w:sz w:val="24"/>
                <w:szCs w:val="24"/>
              </w:rPr>
              <w:t>О ветеранах</w:t>
            </w:r>
            <w:r>
              <w:rPr>
                <w:rFonts w:ascii="Times New Roman" w:hAnsi="Times New Roman" w:cs="Times New Roman"/>
                <w:sz w:val="24"/>
                <w:szCs w:val="24"/>
              </w:rPr>
              <w:t>»</w:t>
            </w:r>
            <w:r w:rsidRPr="00AE21C3">
              <w:rPr>
                <w:rFonts w:ascii="Times New Roman" w:hAnsi="Times New Roman" w:cs="Times New Roman"/>
                <w:sz w:val="24"/>
                <w:szCs w:val="24"/>
              </w:rPr>
              <w:t xml:space="preserve">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0340551350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1555100,00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AE21C3">
                <w:rPr>
                  <w:rFonts w:ascii="Times New Roman" w:hAnsi="Times New Roman" w:cs="Times New Roman"/>
                  <w:sz w:val="24"/>
                  <w:szCs w:val="24"/>
                </w:rPr>
                <w:t>законом</w:t>
              </w:r>
            </w:hyperlink>
            <w:r w:rsidRPr="00AE21C3">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181-ФЗ </w:t>
            </w:r>
            <w:r>
              <w:rPr>
                <w:rFonts w:ascii="Times New Roman" w:hAnsi="Times New Roman" w:cs="Times New Roman"/>
                <w:sz w:val="24"/>
                <w:szCs w:val="24"/>
              </w:rPr>
              <w:t>«</w:t>
            </w:r>
            <w:r w:rsidRPr="00AE21C3">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AE21C3">
              <w:rPr>
                <w:rFonts w:ascii="Times New Roman" w:hAnsi="Times New Roman" w:cs="Times New Roman"/>
                <w:sz w:val="24"/>
                <w:szCs w:val="24"/>
              </w:rPr>
              <w:t xml:space="preserve">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0340551760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5769100,00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AE21C3">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0340600000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1439568377,32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AE21C3">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0340652200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2795017,50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AE21C3">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AE21C3">
              <w:rPr>
                <w:rFonts w:ascii="Times New Roman" w:hAnsi="Times New Roman" w:cs="Times New Roman"/>
                <w:sz w:val="24"/>
                <w:szCs w:val="24"/>
              </w:rPr>
              <w:t xml:space="preserve">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0340652200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186234182,50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r w:rsidRPr="00AE21C3">
                <w:rPr>
                  <w:rFonts w:ascii="Times New Roman" w:hAnsi="Times New Roman" w:cs="Times New Roman"/>
                  <w:sz w:val="24"/>
                  <w:szCs w:val="24"/>
                </w:rPr>
                <w:t>законом</w:t>
              </w:r>
            </w:hyperlink>
            <w:r w:rsidRPr="00AE21C3">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157-ФЗ </w:t>
            </w:r>
            <w:r>
              <w:rPr>
                <w:rFonts w:ascii="Times New Roman" w:hAnsi="Times New Roman" w:cs="Times New Roman"/>
                <w:sz w:val="24"/>
                <w:szCs w:val="24"/>
              </w:rPr>
              <w:t>«</w:t>
            </w:r>
            <w:r w:rsidRPr="00AE21C3">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AE21C3">
              <w:rPr>
                <w:rFonts w:ascii="Times New Roman" w:hAnsi="Times New Roman" w:cs="Times New Roman"/>
                <w:sz w:val="24"/>
                <w:szCs w:val="24"/>
              </w:rPr>
              <w:t xml:space="preserve">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0340652400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79300,00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0340652500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8865276,00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0340652500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591018124,00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Предоставление гражданам субсидий на оплату жилого помещения и коммунальных услуг (Закупка товаров, работ и услуг для обеспечения государственных </w:t>
            </w:r>
            <w:r w:rsidRPr="00AE21C3">
              <w:rPr>
                <w:rFonts w:ascii="Times New Roman" w:hAnsi="Times New Roman" w:cs="Times New Roman"/>
                <w:sz w:val="24"/>
                <w:szCs w:val="24"/>
              </w:rPr>
              <w:lastRenderedPageBreak/>
              <w:t>(муниципальных)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0340670140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6567196,36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0340670140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594049291,65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0340670180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2473630,00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0340670190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0340670290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33431009,31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0340671350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Единовременные пособия лицам, уволенным из органов противопожарной службы </w:t>
            </w:r>
            <w:r w:rsidRPr="00AE21C3">
              <w:rPr>
                <w:rFonts w:ascii="Times New Roman" w:hAnsi="Times New Roman" w:cs="Times New Roman"/>
                <w:sz w:val="24"/>
                <w:szCs w:val="24"/>
              </w:rPr>
              <w:lastRenderedPageBreak/>
              <w:t>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0340671430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0340671480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55350,00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0340671480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w:t>
            </w:r>
            <w:r w:rsidRPr="00AE21C3">
              <w:rPr>
                <w:rFonts w:ascii="Times New Roman" w:hAnsi="Times New Roman" w:cs="Times New Roman"/>
                <w:sz w:val="24"/>
                <w:szCs w:val="24"/>
              </w:rPr>
              <w:lastRenderedPageBreak/>
              <w:t xml:space="preserve">присоединения) газоиспользующего оборудования и объектов капитального строительства к газораспределительным сетям при </w:t>
            </w:r>
            <w:proofErr w:type="spellStart"/>
            <w:r w:rsidRPr="00AE21C3">
              <w:rPr>
                <w:rFonts w:ascii="Times New Roman" w:hAnsi="Times New Roman" w:cs="Times New Roman"/>
                <w:sz w:val="24"/>
                <w:szCs w:val="24"/>
              </w:rPr>
              <w:t>догазификации</w:t>
            </w:r>
            <w:proofErr w:type="spellEnd"/>
            <w:r w:rsidRPr="00AE21C3">
              <w:rPr>
                <w:rFonts w:ascii="Times New Roman" w:hAnsi="Times New Roman" w:cs="Times New Roman"/>
                <w:sz w:val="24"/>
                <w:szCs w:val="24"/>
              </w:rPr>
              <w:t xml:space="preserve"> в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03406R1570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6100000,00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0340700000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84034492,68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AE21C3">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0340770400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2049989,76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0340770410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0340770410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0340770420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1024994,70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Предоставление пенсии по старости </w:t>
            </w:r>
            <w:r w:rsidRPr="00AE21C3">
              <w:rPr>
                <w:rFonts w:ascii="Times New Roman" w:hAnsi="Times New Roman" w:cs="Times New Roman"/>
                <w:sz w:val="24"/>
                <w:szCs w:val="24"/>
              </w:rPr>
              <w:lastRenderedPageBreak/>
              <w:t>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0340770630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47957,98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0340770630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3552442,92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0340770700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1023014,29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0340770700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75778836,00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0340770790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5822,23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0340770790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533170,80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 xml:space="preserve">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w:t>
            </w:r>
            <w:r w:rsidRPr="00AE21C3">
              <w:rPr>
                <w:rFonts w:ascii="Times New Roman" w:hAnsi="Times New Roman" w:cs="Times New Roman"/>
                <w:sz w:val="24"/>
                <w:szCs w:val="24"/>
              </w:rPr>
              <w:lastRenderedPageBreak/>
              <w:t>указанной категории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0340800000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316850478,82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0340870500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1145369,65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0340870500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114536965,32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0340870510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146915579,39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0340870520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426596,52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0340870520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42659652,12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0340870530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2309,04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0340870530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293478,98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0340870540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101455,32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w:t>
            </w:r>
            <w:r w:rsidRPr="00AE21C3">
              <w:rPr>
                <w:rFonts w:ascii="Times New Roman" w:hAnsi="Times New Roman" w:cs="Times New Roman"/>
                <w:sz w:val="24"/>
                <w:szCs w:val="24"/>
              </w:rPr>
              <w:lastRenderedPageBreak/>
              <w:t>числа детей-сирот и детей, оставшихся без попечения родителей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0340870900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10690664,46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0340872700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78408,02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1173108135,89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0340924100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1520000,00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0340931460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769527600,00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1047277,25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90359159,70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0340970380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26012048,16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130564,38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128742540,24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83808984,95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w:t>
            </w:r>
            <w:r w:rsidRPr="00AE21C3">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0340970470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1787,44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0340970470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177114,60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0340970480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11903,17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0340970480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1099296,00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0340970490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34761420,00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AE21C3">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0340970580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950240,00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0340970590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1906200,00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детей в возрасте до шести лет из малоимущих семей лекарственными препаратами для лечения острых респираторных </w:t>
            </w:r>
            <w:r w:rsidRPr="00AE21C3">
              <w:rPr>
                <w:rFonts w:ascii="Times New Roman" w:hAnsi="Times New Roman" w:cs="Times New Roman"/>
                <w:sz w:val="24"/>
                <w:szCs w:val="24"/>
              </w:rPr>
              <w:lastRenderedPageBreak/>
              <w:t>вирусных инфекций и бронхолегочных заболеваний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0340971300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4952000,00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5">
              <w:r w:rsidRPr="00AE21C3">
                <w:rPr>
                  <w:rFonts w:ascii="Times New Roman" w:hAnsi="Times New Roman" w:cs="Times New Roman"/>
                  <w:sz w:val="24"/>
                  <w:szCs w:val="24"/>
                </w:rPr>
                <w:t>пунктом 7 статьи 38</w:t>
              </w:r>
            </w:hyperlink>
            <w:r w:rsidRPr="00AE21C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53-ФЗ </w:t>
            </w:r>
            <w:r>
              <w:rPr>
                <w:rFonts w:ascii="Times New Roman" w:hAnsi="Times New Roman" w:cs="Times New Roman"/>
                <w:sz w:val="24"/>
                <w:szCs w:val="24"/>
              </w:rPr>
              <w:t>«</w:t>
            </w:r>
            <w:r w:rsidRPr="00AE21C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E21C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AE21C3">
              <w:rPr>
                <w:rFonts w:ascii="Times New Roman" w:hAnsi="Times New Roman" w:cs="Times New Roman"/>
                <w:sz w:val="24"/>
                <w:szCs w:val="24"/>
              </w:rPr>
              <w:t>бакалавриата</w:t>
            </w:r>
            <w:proofErr w:type="spellEnd"/>
            <w:r w:rsidRPr="00AE21C3">
              <w:rPr>
                <w:rFonts w:ascii="Times New Roman" w:hAnsi="Times New Roman" w:cs="Times New Roman"/>
                <w:sz w:val="24"/>
                <w:szCs w:val="24"/>
              </w:rPr>
              <w:t xml:space="preserve"> и программам </w:t>
            </w:r>
            <w:proofErr w:type="spellStart"/>
            <w:r w:rsidRPr="00AE21C3">
              <w:rPr>
                <w:rFonts w:ascii="Times New Roman" w:hAnsi="Times New Roman" w:cs="Times New Roman"/>
                <w:sz w:val="24"/>
                <w:szCs w:val="24"/>
              </w:rPr>
              <w:t>специалитета</w:t>
            </w:r>
            <w:proofErr w:type="spellEnd"/>
            <w:r w:rsidRPr="00AE21C3">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0340971490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Единовременная денежная выплата </w:t>
            </w:r>
            <w:r w:rsidRPr="00AE21C3">
              <w:rPr>
                <w:rFonts w:ascii="Times New Roman" w:hAnsi="Times New Roman" w:cs="Times New Roman"/>
                <w:sz w:val="24"/>
                <w:szCs w:val="24"/>
              </w:rPr>
              <w:lastRenderedPageBreak/>
              <w:t>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0340972200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24500000,00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2384571036,34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0341000620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1167483922,60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0341000630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982250605,71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0341000650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31057571,41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0341000650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16000171,85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деятельности </w:t>
            </w:r>
            <w:r w:rsidRPr="00AE21C3">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0341000650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48489446,10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0341000650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178153,07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0341000660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4955228,06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0341000660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157460,00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0341000660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89346211,80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0341000670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22280921,41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w:t>
            </w:r>
            <w:r w:rsidRPr="00AE21C3">
              <w:rPr>
                <w:rFonts w:ascii="Times New Roman" w:hAnsi="Times New Roman" w:cs="Times New Roman"/>
                <w:sz w:val="24"/>
                <w:szCs w:val="24"/>
              </w:rPr>
              <w:lastRenderedPageBreak/>
              <w:t>иных организаций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0341001860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0341005900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19410986,07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0341059400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0341060630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803870,94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0341060630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2123787,32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334027681,00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0341120190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276692017,00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0341120190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27957000,00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AE21C3">
              <w:rPr>
                <w:rFonts w:ascii="Times New Roman" w:hAnsi="Times New Roman" w:cs="Times New Roman"/>
                <w:sz w:val="24"/>
                <w:szCs w:val="24"/>
              </w:rPr>
              <w:t>софинансирование</w:t>
            </w:r>
            <w:proofErr w:type="spellEnd"/>
            <w:r w:rsidRPr="00AE21C3">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w:t>
            </w:r>
            <w:r w:rsidRPr="00AE21C3">
              <w:rPr>
                <w:rFonts w:ascii="Times New Roman" w:hAnsi="Times New Roman" w:cs="Times New Roman"/>
                <w:sz w:val="24"/>
                <w:szCs w:val="24"/>
              </w:rPr>
              <w:lastRenderedPageBreak/>
              <w:t>лагерях дневного пребывания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0341180190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26835018,00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0341180200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2543646,00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611950970,63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0341200120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56531281,74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0341200120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28850079,94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w:t>
            </w:r>
            <w:r w:rsidRPr="00AE21C3">
              <w:rPr>
                <w:rFonts w:ascii="Times New Roman" w:hAnsi="Times New Roman" w:cs="Times New Roman"/>
                <w:sz w:val="24"/>
                <w:szCs w:val="24"/>
              </w:rPr>
              <w:lastRenderedPageBreak/>
              <w:t>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0341200120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328001,28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0341200640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50982592,24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0341200640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1092000,00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w:t>
            </w:r>
            <w:r w:rsidRPr="00AE21C3">
              <w:rPr>
                <w:rFonts w:ascii="Times New Roman" w:hAnsi="Times New Roman" w:cs="Times New Roman"/>
                <w:sz w:val="24"/>
                <w:szCs w:val="24"/>
              </w:rPr>
              <w:lastRenderedPageBreak/>
              <w:t>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0341202460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306337677,43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0341202460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157953056,55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0341202460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1343018,19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0341202460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7627263,26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0341220200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676000,00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w:t>
            </w:r>
            <w:r w:rsidRPr="00AE21C3">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0341220220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164774668,44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0341370150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2068974,56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0341370150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135701481,00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w:t>
            </w:r>
            <w:r w:rsidRPr="00AE21C3">
              <w:rPr>
                <w:rFonts w:ascii="Times New Roman" w:hAnsi="Times New Roman" w:cs="Times New Roman"/>
                <w:sz w:val="24"/>
                <w:szCs w:val="24"/>
              </w:rPr>
              <w:lastRenderedPageBreak/>
              <w:t>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0341370160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388588,12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0341370160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26615624,76</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16">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452014313,41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2978989,90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051P200000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2978989,90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051P252920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2978989,90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445905323,51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445905323,51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деятельности центров </w:t>
            </w:r>
            <w:r w:rsidRPr="00AE21C3">
              <w:rPr>
                <w:rFonts w:ascii="Times New Roman" w:hAnsi="Times New Roman" w:cs="Times New Roman"/>
                <w:sz w:val="24"/>
                <w:szCs w:val="24"/>
              </w:rPr>
              <w:lastRenderedPageBreak/>
              <w:t>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0530100940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186803588,36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0530100940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33343767,02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0530100940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4231,56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0530100940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2401040,00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0530124200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1115356,57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0530124200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5996250,00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AE21C3">
              <w:rPr>
                <w:rFonts w:ascii="Times New Roman" w:hAnsi="Times New Roman" w:cs="Times New Roman"/>
                <w:sz w:val="24"/>
                <w:szCs w:val="24"/>
              </w:rPr>
              <w:t>необучающихся</w:t>
            </w:r>
            <w:proofErr w:type="spellEnd"/>
            <w:r w:rsidRPr="00AE21C3">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w:t>
            </w:r>
            <w:r w:rsidRPr="00AE21C3">
              <w:rPr>
                <w:rFonts w:ascii="Times New Roman" w:hAnsi="Times New Roman" w:cs="Times New Roman"/>
                <w:sz w:val="24"/>
                <w:szCs w:val="24"/>
              </w:rPr>
              <w:lastRenderedPageBreak/>
              <w:t xml:space="preserve">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AE21C3">
                <w:rPr>
                  <w:rFonts w:ascii="Times New Roman" w:hAnsi="Times New Roman" w:cs="Times New Roman"/>
                  <w:sz w:val="24"/>
                  <w:szCs w:val="24"/>
                </w:rPr>
                <w:t>пунктом 7 статьи 38</w:t>
              </w:r>
            </w:hyperlink>
            <w:r w:rsidRPr="00AE21C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53-ФЗ </w:t>
            </w:r>
            <w:r>
              <w:rPr>
                <w:rFonts w:ascii="Times New Roman" w:hAnsi="Times New Roman" w:cs="Times New Roman"/>
                <w:sz w:val="24"/>
                <w:szCs w:val="24"/>
              </w:rPr>
              <w:t>«</w:t>
            </w:r>
            <w:r w:rsidRPr="00AE21C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E21C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0530126700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3069690,00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w:t>
            </w:r>
            <w:r w:rsidRPr="00AE21C3">
              <w:rPr>
                <w:rFonts w:ascii="Times New Roman" w:hAnsi="Times New Roman" w:cs="Times New Roman"/>
                <w:sz w:val="24"/>
                <w:szCs w:val="24"/>
              </w:rPr>
              <w:lastRenderedPageBreak/>
              <w:t>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0530128500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0530128600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0530152900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2343600,00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0530152900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1732900,00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0530152900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190114300,00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0530152900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15480600,00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3130000,00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AE21C3">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3130000,00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AE21C3">
                <w:rPr>
                  <w:rFonts w:ascii="Times New Roman" w:hAnsi="Times New Roman" w:cs="Times New Roman"/>
                  <w:sz w:val="24"/>
                  <w:szCs w:val="24"/>
                </w:rPr>
                <w:t>программу</w:t>
              </w:r>
            </w:hyperlink>
            <w:r w:rsidRPr="00AE21C3">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05401R0860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AE21C3">
                <w:rPr>
                  <w:rFonts w:ascii="Times New Roman" w:hAnsi="Times New Roman" w:cs="Times New Roman"/>
                  <w:sz w:val="24"/>
                  <w:szCs w:val="24"/>
                </w:rPr>
                <w:t>программу</w:t>
              </w:r>
            </w:hyperlink>
            <w:r w:rsidRPr="00AE21C3">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05401R0860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3096000,00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20">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623860612,94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575488638,15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 xml:space="preserve">Защита населения и территорий Ивановской области от чрезвычайных ситуаций, </w:t>
            </w:r>
            <w:r w:rsidRPr="00AE21C3">
              <w:rPr>
                <w:rFonts w:ascii="Times New Roman" w:hAnsi="Times New Roman" w:cs="Times New Roman"/>
                <w:sz w:val="24"/>
                <w:szCs w:val="24"/>
              </w:rPr>
              <w:lastRenderedPageBreak/>
              <w:t>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0730100000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575488638,15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0730100200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39876526,20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0730100200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44496898,57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0730100970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29481066,59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0730100970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24163757,04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0730100970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145437,30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w:t>
            </w:r>
            <w:r w:rsidRPr="00AE21C3">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0730101230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126398218,33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0730101230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22693190,75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0730101230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1105530,00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0730101250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214390491,08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0730101250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68688920,79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0730101250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772970,50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w:t>
            </w:r>
            <w:r w:rsidRPr="00AE21C3">
              <w:rPr>
                <w:rFonts w:ascii="Times New Roman" w:hAnsi="Times New Roman" w:cs="Times New Roman"/>
                <w:sz w:val="24"/>
                <w:szCs w:val="24"/>
              </w:rPr>
              <w:lastRenderedPageBreak/>
              <w:t>(муниципальных)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0730120530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3275631,00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48371974,79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35735974,79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Проведение социологического исследования </w:t>
            </w:r>
            <w:proofErr w:type="spellStart"/>
            <w:r w:rsidRPr="00AE21C3">
              <w:rPr>
                <w:rFonts w:ascii="Times New Roman" w:hAnsi="Times New Roman" w:cs="Times New Roman"/>
                <w:sz w:val="24"/>
                <w:szCs w:val="24"/>
              </w:rPr>
              <w:t>наркоситуации</w:t>
            </w:r>
            <w:proofErr w:type="spellEnd"/>
            <w:r w:rsidRPr="00AE21C3">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0740121450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75000,00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0740121590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102847,00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0740180350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374892,65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0740180360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34863235,14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w:t>
            </w:r>
            <w:r w:rsidRPr="00AE21C3">
              <w:rPr>
                <w:rFonts w:ascii="Times New Roman" w:hAnsi="Times New Roman" w:cs="Times New Roman"/>
                <w:sz w:val="24"/>
                <w:szCs w:val="24"/>
              </w:rPr>
              <w:lastRenderedPageBreak/>
              <w:t>взрывных устройств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0740190210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0740190220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0740200000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12636000,00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0740280370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12636000,00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21">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888748119,68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836684529,80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081G100000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171976550,00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081G152420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171976550,00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081G600000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664707979,80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081G655000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664707979,80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52063589,88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1961627,22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0840182400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1961627,22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12824078,00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0840285600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12824078,00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93000,00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переданных полномочий Российской Федерации </w:t>
            </w:r>
            <w:r w:rsidRPr="00AE21C3">
              <w:rPr>
                <w:rFonts w:ascii="Times New Roman" w:hAnsi="Times New Roman" w:cs="Times New Roman"/>
                <w:sz w:val="24"/>
                <w:szCs w:val="24"/>
              </w:rPr>
              <w:lastRenderedPageBreak/>
              <w:t>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0840359100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0840359200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59000,00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6798759,49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AE21C3">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0840401280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3553652,76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AE21C3">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0840401280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1150330,92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AE21C3">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0840401280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3370,00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государственного управления в области организации и </w:t>
            </w:r>
            <w:r w:rsidRPr="00AE21C3">
              <w:rPr>
                <w:rFonts w:ascii="Times New Roman" w:hAnsi="Times New Roman" w:cs="Times New Roman"/>
                <w:sz w:val="24"/>
                <w:szCs w:val="24"/>
              </w:rPr>
              <w:lastRenderedPageBreak/>
              <w:t>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0840421750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1529689,63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0840422900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0840425900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261716,18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0840500000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6046215,17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0840521030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2004215,17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0840521290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3488000,00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0840522890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554000,00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0840600000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5767300,00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отдельных </w:t>
            </w:r>
            <w:r w:rsidRPr="00AE21C3">
              <w:rPr>
                <w:rFonts w:ascii="Times New Roman" w:hAnsi="Times New Roman" w:cs="Times New Roman"/>
                <w:sz w:val="24"/>
                <w:szCs w:val="24"/>
              </w:rPr>
              <w:lastRenderedPageBreak/>
              <w:t>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0840651280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5767300,00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Сокращение доли загрязненных сточных вод путем строительства очистных сооружений для очистки ливневых (дождевых) и талых вод</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0840700000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18572610,00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строительство очистных сооружений для очистки ливневых (дождевых) и талых вод с территории </w:t>
            </w:r>
            <w:proofErr w:type="spellStart"/>
            <w:r w:rsidRPr="00AE21C3">
              <w:rPr>
                <w:rFonts w:ascii="Times New Roman" w:hAnsi="Times New Roman" w:cs="Times New Roman"/>
                <w:sz w:val="24"/>
                <w:szCs w:val="24"/>
              </w:rPr>
              <w:t>водоохранной</w:t>
            </w:r>
            <w:proofErr w:type="spellEnd"/>
            <w:r w:rsidRPr="00AE21C3">
              <w:rPr>
                <w:rFonts w:ascii="Times New Roman" w:hAnsi="Times New Roman" w:cs="Times New Roman"/>
                <w:sz w:val="24"/>
                <w:szCs w:val="24"/>
              </w:rPr>
              <w:t xml:space="preserve"> зоны водного объекта р. </w:t>
            </w:r>
            <w:proofErr w:type="spellStart"/>
            <w:r w:rsidRPr="00AE21C3">
              <w:rPr>
                <w:rFonts w:ascii="Times New Roman" w:hAnsi="Times New Roman" w:cs="Times New Roman"/>
                <w:sz w:val="24"/>
                <w:szCs w:val="24"/>
              </w:rPr>
              <w:t>Уводь</w:t>
            </w:r>
            <w:proofErr w:type="spellEnd"/>
            <w:r w:rsidRPr="00AE21C3">
              <w:rPr>
                <w:rFonts w:ascii="Times New Roman" w:hAnsi="Times New Roman" w:cs="Times New Roman"/>
                <w:sz w:val="24"/>
                <w:szCs w:val="24"/>
              </w:rPr>
              <w:t xml:space="preserve">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0840782900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18572610,00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22">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4968360611,75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181077373,79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AE21C3">
              <w:rPr>
                <w:rFonts w:ascii="Times New Roman" w:hAnsi="Times New Roman" w:cs="Times New Roman"/>
                <w:sz w:val="24"/>
                <w:szCs w:val="24"/>
              </w:rPr>
              <w:t>самозанятыми</w:t>
            </w:r>
            <w:proofErr w:type="spellEnd"/>
            <w:r w:rsidRPr="00AE21C3">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101I200000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5118080,82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E21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E21C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предоставление услуг для физических лиц, применяющих </w:t>
            </w:r>
            <w:r w:rsidRPr="00AE21C3">
              <w:rPr>
                <w:rFonts w:ascii="Times New Roman" w:hAnsi="Times New Roman" w:cs="Times New Roman"/>
                <w:sz w:val="24"/>
                <w:szCs w:val="24"/>
              </w:rPr>
              <w:lastRenderedPageBreak/>
              <w:t xml:space="preserve">специальный налоговый режим </w:t>
            </w:r>
            <w:r>
              <w:rPr>
                <w:rFonts w:ascii="Times New Roman" w:hAnsi="Times New Roman" w:cs="Times New Roman"/>
                <w:sz w:val="24"/>
                <w:szCs w:val="24"/>
              </w:rPr>
              <w:t>«</w:t>
            </w:r>
            <w:r w:rsidRPr="00AE21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E21C3">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101I255271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5118080,82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101I400000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24145252,54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E21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E21C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101I455272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13674242,43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E21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E21C3">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w:t>
            </w:r>
            <w:r w:rsidRPr="00AE21C3">
              <w:rPr>
                <w:rFonts w:ascii="Times New Roman" w:hAnsi="Times New Roman" w:cs="Times New Roman"/>
                <w:sz w:val="24"/>
                <w:szCs w:val="24"/>
              </w:rPr>
              <w:lastRenderedPageBreak/>
              <w:t>(Иные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101I455273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2471010,11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E21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E21C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101I4Д5272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101I500000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92576969,72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E21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E21C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101I555274</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42010606,07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E21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E21C3">
              <w:rPr>
                <w:rFonts w:ascii="Times New Roman" w:hAnsi="Times New Roman" w:cs="Times New Roman"/>
                <w:sz w:val="24"/>
                <w:szCs w:val="24"/>
              </w:rPr>
              <w:t xml:space="preserve">, в субъектах Российской Федерации (Субсидия автономной </w:t>
            </w:r>
            <w:r w:rsidRPr="00AE21C3">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101I555278</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50406363,65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E21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E21C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101I5А5274</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101J100000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59237070,71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101J155220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26080808,08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101J182200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18004747,48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w:t>
            </w:r>
            <w:r w:rsidRPr="00AE21C3">
              <w:rPr>
                <w:rFonts w:ascii="Times New Roman" w:hAnsi="Times New Roman" w:cs="Times New Roman"/>
                <w:sz w:val="24"/>
                <w:szCs w:val="24"/>
              </w:rPr>
              <w:lastRenderedPageBreak/>
              <w:t>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101J182300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15151515,15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4650812389,25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57156356,72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1020161110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1020161300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56156356,72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58161900,00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w:t>
            </w:r>
            <w:r w:rsidRPr="00AE21C3">
              <w:rPr>
                <w:rFonts w:ascii="Times New Roman" w:hAnsi="Times New Roman" w:cs="Times New Roman"/>
                <w:sz w:val="24"/>
                <w:szCs w:val="24"/>
              </w:rPr>
              <w:lastRenderedPageBreak/>
              <w:t>промышленности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1020260910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1020260940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1666800,00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1020261100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обеспечение ее деятельности (</w:t>
            </w:r>
            <w:proofErr w:type="spellStart"/>
            <w:r w:rsidRPr="00AE21C3">
              <w:rPr>
                <w:rFonts w:ascii="Times New Roman" w:hAnsi="Times New Roman" w:cs="Times New Roman"/>
                <w:sz w:val="24"/>
                <w:szCs w:val="24"/>
              </w:rPr>
              <w:t>докапитализацию</w:t>
            </w:r>
            <w:proofErr w:type="spellEnd"/>
            <w:r w:rsidRPr="00AE21C3">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10202R5911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21495100,00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4535494132,53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1020340680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1999347800,00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субсидирования части затрат на уплату процентов по </w:t>
            </w:r>
            <w:r w:rsidRPr="00AE21C3">
              <w:rPr>
                <w:rFonts w:ascii="Times New Roman" w:hAnsi="Times New Roman" w:cs="Times New Roman"/>
                <w:sz w:val="24"/>
                <w:szCs w:val="24"/>
              </w:rPr>
              <w:lastRenderedPageBreak/>
              <w:t>кредитам, привлекаемым в российских кредитных организациях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1020360030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4332610,61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AE21C3">
              <w:rPr>
                <w:rFonts w:ascii="Times New Roman" w:hAnsi="Times New Roman" w:cs="Times New Roman"/>
                <w:sz w:val="24"/>
                <w:szCs w:val="24"/>
              </w:rPr>
              <w:t xml:space="preserve"> на организацию </w:t>
            </w:r>
            <w:proofErr w:type="spellStart"/>
            <w:r w:rsidRPr="00AE21C3">
              <w:rPr>
                <w:rFonts w:ascii="Times New Roman" w:hAnsi="Times New Roman" w:cs="Times New Roman"/>
                <w:sz w:val="24"/>
                <w:szCs w:val="24"/>
              </w:rPr>
              <w:t>выставочно</w:t>
            </w:r>
            <w:proofErr w:type="spellEnd"/>
            <w:r w:rsidRPr="00AE21C3">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1020360850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16331508,40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AE21C3">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1020360860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32166361,62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AE21C3">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1020360900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w:t>
            </w:r>
            <w:r w:rsidRPr="00AE21C3">
              <w:rPr>
                <w:rFonts w:ascii="Times New Roman" w:hAnsi="Times New Roman" w:cs="Times New Roman"/>
                <w:sz w:val="24"/>
                <w:szCs w:val="24"/>
              </w:rPr>
              <w:lastRenderedPageBreak/>
              <w:t xml:space="preserve">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AE21C3">
              <w:rPr>
                <w:rFonts w:ascii="Times New Roman" w:hAnsi="Times New Roman" w:cs="Times New Roman"/>
                <w:sz w:val="24"/>
                <w:szCs w:val="24"/>
              </w:rPr>
              <w:t>Иваново</w:t>
            </w:r>
            <w:r>
              <w:rPr>
                <w:rFonts w:ascii="Times New Roman" w:hAnsi="Times New Roman" w:cs="Times New Roman"/>
                <w:sz w:val="24"/>
                <w:szCs w:val="24"/>
              </w:rPr>
              <w:t>»</w:t>
            </w:r>
            <w:r w:rsidRPr="00AE21C3">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AE21C3">
              <w:rPr>
                <w:rFonts w:ascii="Times New Roman" w:hAnsi="Times New Roman" w:cs="Times New Roman"/>
                <w:sz w:val="24"/>
                <w:szCs w:val="24"/>
              </w:rPr>
              <w:t>Иваново</w:t>
            </w:r>
            <w:r>
              <w:rPr>
                <w:rFonts w:ascii="Times New Roman" w:hAnsi="Times New Roman" w:cs="Times New Roman"/>
                <w:sz w:val="24"/>
                <w:szCs w:val="24"/>
              </w:rPr>
              <w:t>»</w:t>
            </w:r>
            <w:r w:rsidRPr="00AE21C3">
              <w:rPr>
                <w:rFonts w:ascii="Times New Roman" w:hAnsi="Times New Roman" w:cs="Times New Roman"/>
                <w:sz w:val="24"/>
                <w:szCs w:val="24"/>
              </w:rPr>
              <w:t xml:space="preserve">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1020362100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1020381070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733090000,00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1020390440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9094025,06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w:t>
            </w:r>
            <w:r w:rsidRPr="00AE21C3">
              <w:rPr>
                <w:rFonts w:ascii="Times New Roman" w:hAnsi="Times New Roman" w:cs="Times New Roman"/>
                <w:sz w:val="24"/>
                <w:szCs w:val="24"/>
              </w:rPr>
              <w:lastRenderedPageBreak/>
              <w:t xml:space="preserve">улицами </w:t>
            </w:r>
            <w:proofErr w:type="spellStart"/>
            <w:r w:rsidRPr="00AE21C3">
              <w:rPr>
                <w:rFonts w:ascii="Times New Roman" w:hAnsi="Times New Roman" w:cs="Times New Roman"/>
                <w:sz w:val="24"/>
                <w:szCs w:val="24"/>
              </w:rPr>
              <w:t>Громобоя</w:t>
            </w:r>
            <w:proofErr w:type="spellEnd"/>
            <w:r w:rsidRPr="00AE21C3">
              <w:rPr>
                <w:rFonts w:ascii="Times New Roman" w:hAnsi="Times New Roman" w:cs="Times New Roman"/>
                <w:sz w:val="24"/>
                <w:szCs w:val="24"/>
              </w:rPr>
              <w:t xml:space="preserve">, </w:t>
            </w:r>
            <w:proofErr w:type="spellStart"/>
            <w:r w:rsidRPr="00AE21C3">
              <w:rPr>
                <w:rFonts w:ascii="Times New Roman" w:hAnsi="Times New Roman" w:cs="Times New Roman"/>
                <w:sz w:val="24"/>
                <w:szCs w:val="24"/>
              </w:rPr>
              <w:t>Жиделева</w:t>
            </w:r>
            <w:proofErr w:type="spellEnd"/>
            <w:r w:rsidRPr="00AE21C3">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AE21C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E21C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AE21C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1020398003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AE21C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E21C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AE21C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1020398004</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AE21C3">
              <w:rPr>
                <w:rFonts w:ascii="Times New Roman" w:hAnsi="Times New Roman" w:cs="Times New Roman"/>
                <w:sz w:val="24"/>
                <w:szCs w:val="24"/>
              </w:rPr>
              <w:t>Громобоя</w:t>
            </w:r>
            <w:proofErr w:type="spellEnd"/>
            <w:r w:rsidRPr="00AE21C3">
              <w:rPr>
                <w:rFonts w:ascii="Times New Roman" w:hAnsi="Times New Roman" w:cs="Times New Roman"/>
                <w:sz w:val="24"/>
                <w:szCs w:val="24"/>
              </w:rPr>
              <w:t xml:space="preserve">, </w:t>
            </w:r>
            <w:proofErr w:type="spellStart"/>
            <w:r w:rsidRPr="00AE21C3">
              <w:rPr>
                <w:rFonts w:ascii="Times New Roman" w:hAnsi="Times New Roman" w:cs="Times New Roman"/>
                <w:sz w:val="24"/>
                <w:szCs w:val="24"/>
              </w:rPr>
              <w:t>Жиделева</w:t>
            </w:r>
            <w:proofErr w:type="spellEnd"/>
            <w:r w:rsidRPr="00AE21C3">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AE21C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E21C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AE21C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1020398011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Переустройство в подземное исполнение высоковольтной </w:t>
            </w:r>
            <w:proofErr w:type="spellStart"/>
            <w:r w:rsidRPr="00AE21C3">
              <w:rPr>
                <w:rFonts w:ascii="Times New Roman" w:hAnsi="Times New Roman" w:cs="Times New Roman"/>
                <w:sz w:val="24"/>
                <w:szCs w:val="24"/>
              </w:rPr>
              <w:t>двухцепной</w:t>
            </w:r>
            <w:proofErr w:type="spellEnd"/>
            <w:r w:rsidRPr="00AE21C3">
              <w:rPr>
                <w:rFonts w:ascii="Times New Roman" w:hAnsi="Times New Roman" w:cs="Times New Roman"/>
                <w:sz w:val="24"/>
                <w:szCs w:val="24"/>
              </w:rPr>
              <w:t xml:space="preserve"> линии электропередач ВЛ 35 </w:t>
            </w:r>
            <w:proofErr w:type="spellStart"/>
            <w:r w:rsidRPr="00AE21C3">
              <w:rPr>
                <w:rFonts w:ascii="Times New Roman" w:hAnsi="Times New Roman" w:cs="Times New Roman"/>
                <w:sz w:val="24"/>
                <w:szCs w:val="24"/>
              </w:rPr>
              <w:t>кВ</w:t>
            </w:r>
            <w:proofErr w:type="spellEnd"/>
            <w:r w:rsidRPr="00AE21C3">
              <w:rPr>
                <w:rFonts w:ascii="Times New Roman" w:hAnsi="Times New Roman" w:cs="Times New Roman"/>
                <w:sz w:val="24"/>
                <w:szCs w:val="24"/>
              </w:rPr>
              <w:t xml:space="preserve"> 3737 </w:t>
            </w:r>
            <w:r>
              <w:rPr>
                <w:rFonts w:ascii="Times New Roman" w:hAnsi="Times New Roman" w:cs="Times New Roman"/>
                <w:sz w:val="24"/>
                <w:szCs w:val="24"/>
              </w:rPr>
              <w:t>«</w:t>
            </w:r>
            <w:r w:rsidRPr="00AE21C3">
              <w:rPr>
                <w:rFonts w:ascii="Times New Roman" w:hAnsi="Times New Roman" w:cs="Times New Roman"/>
                <w:sz w:val="24"/>
                <w:szCs w:val="24"/>
              </w:rPr>
              <w:t xml:space="preserve">Ивановская-2 - Ивановская-4 с отпайкой на ПС </w:t>
            </w:r>
            <w:r w:rsidRPr="00AE21C3">
              <w:rPr>
                <w:rFonts w:ascii="Times New Roman" w:hAnsi="Times New Roman" w:cs="Times New Roman"/>
                <w:sz w:val="24"/>
                <w:szCs w:val="24"/>
              </w:rPr>
              <w:lastRenderedPageBreak/>
              <w:t>Ивановская ТЭЦ-1</w:t>
            </w:r>
            <w:r>
              <w:rPr>
                <w:rFonts w:ascii="Times New Roman" w:hAnsi="Times New Roman" w:cs="Times New Roman"/>
                <w:sz w:val="24"/>
                <w:szCs w:val="24"/>
              </w:rPr>
              <w:t>»</w:t>
            </w:r>
            <w:r w:rsidRPr="00AE21C3">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3-10) и ВЛ-110 </w:t>
            </w:r>
            <w:proofErr w:type="spellStart"/>
            <w:r w:rsidRPr="00AE21C3">
              <w:rPr>
                <w:rFonts w:ascii="Times New Roman" w:hAnsi="Times New Roman" w:cs="Times New Roman"/>
                <w:sz w:val="24"/>
                <w:szCs w:val="24"/>
              </w:rPr>
              <w:t>кВ</w:t>
            </w:r>
            <w:proofErr w:type="spellEnd"/>
            <w:r w:rsidRPr="00AE21C3">
              <w:rPr>
                <w:rFonts w:ascii="Times New Roman" w:hAnsi="Times New Roman" w:cs="Times New Roman"/>
                <w:sz w:val="24"/>
                <w:szCs w:val="24"/>
              </w:rPr>
              <w:t xml:space="preserve"> </w:t>
            </w:r>
            <w:r>
              <w:rPr>
                <w:rFonts w:ascii="Times New Roman" w:hAnsi="Times New Roman" w:cs="Times New Roman"/>
                <w:sz w:val="24"/>
                <w:szCs w:val="24"/>
              </w:rPr>
              <w:t>«</w:t>
            </w:r>
            <w:r w:rsidRPr="00AE21C3">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AE21C3">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4-9) в рамках реализации инфраструктурного проекта </w:t>
            </w:r>
            <w:r>
              <w:rPr>
                <w:rFonts w:ascii="Times New Roman" w:hAnsi="Times New Roman" w:cs="Times New Roman"/>
                <w:sz w:val="24"/>
                <w:szCs w:val="24"/>
              </w:rPr>
              <w:t>«</w:t>
            </w:r>
            <w:r w:rsidRPr="00AE21C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E21C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AE21C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1020398012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135000000,00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AE21C3">
              <w:rPr>
                <w:rFonts w:ascii="Times New Roman" w:hAnsi="Times New Roman" w:cs="Times New Roman"/>
                <w:sz w:val="24"/>
                <w:szCs w:val="24"/>
              </w:rPr>
              <w:t>Громобоя</w:t>
            </w:r>
            <w:proofErr w:type="spellEnd"/>
            <w:r w:rsidRPr="00AE21C3">
              <w:rPr>
                <w:rFonts w:ascii="Times New Roman" w:hAnsi="Times New Roman" w:cs="Times New Roman"/>
                <w:sz w:val="24"/>
                <w:szCs w:val="24"/>
              </w:rPr>
              <w:t xml:space="preserve">, </w:t>
            </w:r>
            <w:proofErr w:type="spellStart"/>
            <w:r w:rsidRPr="00AE21C3">
              <w:rPr>
                <w:rFonts w:ascii="Times New Roman" w:hAnsi="Times New Roman" w:cs="Times New Roman"/>
                <w:sz w:val="24"/>
                <w:szCs w:val="24"/>
              </w:rPr>
              <w:t>Жиделева</w:t>
            </w:r>
            <w:proofErr w:type="spellEnd"/>
            <w:r w:rsidRPr="00AE21C3">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AE21C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E21C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AE21C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1020398014</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526085831,63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AE21C3">
              <w:rPr>
                <w:rFonts w:ascii="Times New Roman" w:hAnsi="Times New Roman" w:cs="Times New Roman"/>
                <w:sz w:val="24"/>
                <w:szCs w:val="24"/>
              </w:rPr>
              <w:t>Иваново</w:t>
            </w:r>
            <w:r>
              <w:rPr>
                <w:rFonts w:ascii="Times New Roman" w:hAnsi="Times New Roman" w:cs="Times New Roman"/>
                <w:sz w:val="24"/>
                <w:szCs w:val="24"/>
              </w:rPr>
              <w:t>»</w:t>
            </w:r>
            <w:r w:rsidRPr="00AE21C3">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AE21C3">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AE21C3">
              <w:rPr>
                <w:rFonts w:ascii="Times New Roman" w:hAnsi="Times New Roman" w:cs="Times New Roman"/>
                <w:sz w:val="24"/>
                <w:szCs w:val="24"/>
              </w:rPr>
              <w:t>Иваново</w:t>
            </w:r>
            <w:r>
              <w:rPr>
                <w:rFonts w:ascii="Times New Roman" w:hAnsi="Times New Roman" w:cs="Times New Roman"/>
                <w:sz w:val="24"/>
                <w:szCs w:val="24"/>
              </w:rPr>
              <w:t>»</w:t>
            </w:r>
            <w:r w:rsidRPr="00AE21C3">
              <w:rPr>
                <w:rFonts w:ascii="Times New Roman" w:hAnsi="Times New Roman" w:cs="Times New Roman"/>
                <w:sz w:val="24"/>
                <w:szCs w:val="24"/>
              </w:rPr>
              <w:t xml:space="preserve"> </w:t>
            </w:r>
            <w:r w:rsidRPr="00AE21C3">
              <w:rPr>
                <w:rFonts w:ascii="Times New Roman" w:hAnsi="Times New Roman" w:cs="Times New Roman"/>
                <w:sz w:val="24"/>
                <w:szCs w:val="24"/>
              </w:rPr>
              <w:lastRenderedPageBreak/>
              <w:t>в городе Иваново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1020398018</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363045995,21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AE21C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E21C3">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AE21C3">
              <w:rPr>
                <w:rFonts w:ascii="Times New Roman" w:hAnsi="Times New Roman" w:cs="Times New Roman"/>
                <w:sz w:val="24"/>
                <w:szCs w:val="24"/>
              </w:rPr>
              <w:t>Иваново</w:t>
            </w:r>
            <w:r>
              <w:rPr>
                <w:rFonts w:ascii="Times New Roman" w:hAnsi="Times New Roman" w:cs="Times New Roman"/>
                <w:sz w:val="24"/>
                <w:szCs w:val="24"/>
              </w:rPr>
              <w:t>»</w:t>
            </w:r>
            <w:r w:rsidRPr="00AE21C3">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AE21C3">
              <w:rPr>
                <w:rFonts w:ascii="Times New Roman" w:hAnsi="Times New Roman" w:cs="Times New Roman"/>
                <w:sz w:val="24"/>
                <w:szCs w:val="24"/>
              </w:rPr>
              <w:t xml:space="preserve">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1020398028</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AE21C3">
              <w:rPr>
                <w:rFonts w:ascii="Times New Roman" w:hAnsi="Times New Roman" w:cs="Times New Roman"/>
                <w:sz w:val="24"/>
                <w:szCs w:val="24"/>
              </w:rPr>
              <w:t>Кохомскому</w:t>
            </w:r>
            <w:proofErr w:type="spellEnd"/>
            <w:r w:rsidRPr="00AE21C3">
              <w:rPr>
                <w:rFonts w:ascii="Times New Roman" w:hAnsi="Times New Roman" w:cs="Times New Roman"/>
                <w:sz w:val="24"/>
                <w:szCs w:val="24"/>
              </w:rPr>
              <w:t xml:space="preserve"> шоссе в районе магазина </w:t>
            </w:r>
            <w:proofErr w:type="spellStart"/>
            <w:r w:rsidRPr="00AE21C3">
              <w:rPr>
                <w:rFonts w:ascii="Times New Roman" w:hAnsi="Times New Roman" w:cs="Times New Roman"/>
                <w:sz w:val="24"/>
                <w:szCs w:val="24"/>
              </w:rPr>
              <w:t>Леруа</w:t>
            </w:r>
            <w:proofErr w:type="spellEnd"/>
            <w:r w:rsidRPr="00AE21C3">
              <w:rPr>
                <w:rFonts w:ascii="Times New Roman" w:hAnsi="Times New Roman" w:cs="Times New Roman"/>
                <w:sz w:val="24"/>
                <w:szCs w:val="24"/>
              </w:rPr>
              <w:t xml:space="preserve"> </w:t>
            </w:r>
            <w:proofErr w:type="spellStart"/>
            <w:r w:rsidRPr="00AE21C3">
              <w:rPr>
                <w:rFonts w:ascii="Times New Roman" w:hAnsi="Times New Roman" w:cs="Times New Roman"/>
                <w:sz w:val="24"/>
                <w:szCs w:val="24"/>
              </w:rPr>
              <w:t>Мерлен</w:t>
            </w:r>
            <w:proofErr w:type="spellEnd"/>
            <w:r w:rsidRPr="00AE21C3">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AE21C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E21C3">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AE21C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1020398030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Проектирование и 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AE21C3">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AE21C3">
              <w:rPr>
                <w:rFonts w:ascii="Times New Roman" w:hAnsi="Times New Roman" w:cs="Times New Roman"/>
                <w:sz w:val="24"/>
                <w:szCs w:val="24"/>
              </w:rPr>
              <w:t>Иваново</w:t>
            </w:r>
            <w:r>
              <w:rPr>
                <w:rFonts w:ascii="Times New Roman" w:hAnsi="Times New Roman" w:cs="Times New Roman"/>
                <w:sz w:val="24"/>
                <w:szCs w:val="24"/>
              </w:rPr>
              <w:t>»</w:t>
            </w:r>
            <w:r w:rsidRPr="00AE21C3">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1020398031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136233842,71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 xml:space="preserve">Продвижение туристического </w:t>
            </w:r>
            <w:r w:rsidRPr="00AE21C3">
              <w:rPr>
                <w:rFonts w:ascii="Times New Roman" w:hAnsi="Times New Roman" w:cs="Times New Roman"/>
                <w:sz w:val="24"/>
                <w:szCs w:val="24"/>
              </w:rPr>
              <w:lastRenderedPageBreak/>
              <w:t>потенциала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1030400000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136233842,71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1030461030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111818259,71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1030461040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24415583,00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237006,00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237006,00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10401R0660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237006,00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23">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237859418,81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176742752,98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127218652,98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Создание единой телекоммуникационной инфраструктуры органов </w:t>
            </w:r>
            <w:r w:rsidRPr="00AE21C3">
              <w:rPr>
                <w:rFonts w:ascii="Times New Roman" w:hAnsi="Times New Roman" w:cs="Times New Roman"/>
                <w:sz w:val="24"/>
                <w:szCs w:val="24"/>
              </w:rPr>
              <w:lastRenderedPageBreak/>
              <w:t>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1130120640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1130120670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10077902,00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1130120690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49499975,90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AE21C3">
              <w:rPr>
                <w:rFonts w:ascii="Times New Roman" w:hAnsi="Times New Roman" w:cs="Times New Roman"/>
                <w:sz w:val="24"/>
                <w:szCs w:val="24"/>
              </w:rPr>
              <w:t>режимно</w:t>
            </w:r>
            <w:proofErr w:type="spellEnd"/>
            <w:r w:rsidRPr="00AE21C3">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1130121100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3325000,00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AE21C3">
              <w:rPr>
                <w:rFonts w:ascii="Times New Roman" w:hAnsi="Times New Roman" w:cs="Times New Roman"/>
                <w:sz w:val="24"/>
                <w:szCs w:val="24"/>
              </w:rPr>
              <w:t>WEB-Торги</w:t>
            </w:r>
            <w:r>
              <w:rPr>
                <w:rFonts w:ascii="Times New Roman" w:hAnsi="Times New Roman" w:cs="Times New Roman"/>
                <w:sz w:val="24"/>
                <w:szCs w:val="24"/>
              </w:rPr>
              <w:t>»</w:t>
            </w:r>
            <w:r w:rsidRPr="00AE21C3">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1130121350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5589034,00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Развитие и сопровождение региональной системы </w:t>
            </w:r>
            <w:r w:rsidRPr="00AE21C3">
              <w:rPr>
                <w:rFonts w:ascii="Times New Roman" w:hAnsi="Times New Roman" w:cs="Times New Roman"/>
                <w:sz w:val="24"/>
                <w:szCs w:val="24"/>
              </w:rPr>
              <w:lastRenderedPageBreak/>
              <w:t>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1130121600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20188679,63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1130121610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9700000,00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1130123100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4221102,67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AE21C3">
              <w:rPr>
                <w:rFonts w:ascii="Times New Roman" w:hAnsi="Times New Roman" w:cs="Times New Roman"/>
                <w:sz w:val="24"/>
                <w:szCs w:val="24"/>
              </w:rPr>
              <w:t>Правосудие</w:t>
            </w:r>
            <w:r>
              <w:rPr>
                <w:rFonts w:ascii="Times New Roman" w:hAnsi="Times New Roman" w:cs="Times New Roman"/>
                <w:sz w:val="24"/>
                <w:szCs w:val="24"/>
              </w:rPr>
              <w:t>»</w:t>
            </w:r>
            <w:r w:rsidRPr="00AE21C3">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1130125700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10271190,03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w:t>
            </w:r>
            <w:r w:rsidRPr="00AE21C3">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1130128400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6028779,50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11301R0280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4316989,25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49524100,00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1130221170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AE21C3">
              <w:rPr>
                <w:rFonts w:ascii="Times New Roman" w:hAnsi="Times New Roman" w:cs="Times New Roman"/>
                <w:sz w:val="24"/>
                <w:szCs w:val="24"/>
              </w:rPr>
              <w:t>софинансирование</w:t>
            </w:r>
            <w:proofErr w:type="spellEnd"/>
            <w:r w:rsidRPr="00AE21C3">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1130282910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48524100,00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61116665,83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Организация предоставления государственных и муниципальных услуг</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61116665,83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AE21C3">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AE21C3">
              <w:rPr>
                <w:rFonts w:ascii="Times New Roman" w:hAnsi="Times New Roman" w:cs="Times New Roman"/>
                <w:sz w:val="24"/>
                <w:szCs w:val="24"/>
              </w:rPr>
              <w:t xml:space="preserve"> </w:t>
            </w:r>
            <w:r w:rsidRPr="00AE21C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1140101520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61116665,83</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24">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10632151283,88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4531792317,90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121R100000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4496753731,90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AE21C3">
              <w:rPr>
                <w:rFonts w:ascii="Times New Roman" w:hAnsi="Times New Roman" w:cs="Times New Roman"/>
                <w:sz w:val="24"/>
                <w:szCs w:val="24"/>
              </w:rPr>
              <w:t>Ивановская</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121R126200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890252600,00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AE21C3">
              <w:rPr>
                <w:rFonts w:ascii="Times New Roman" w:hAnsi="Times New Roman" w:cs="Times New Roman"/>
                <w:sz w:val="24"/>
                <w:szCs w:val="24"/>
              </w:rPr>
              <w:t>Ивановская</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121R126300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241948343,15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AE21C3">
              <w:rPr>
                <w:rFonts w:ascii="Times New Roman" w:hAnsi="Times New Roman" w:cs="Times New Roman"/>
                <w:sz w:val="24"/>
                <w:szCs w:val="24"/>
              </w:rPr>
              <w:t>Авдотьино</w:t>
            </w:r>
            <w:proofErr w:type="spellEnd"/>
            <w:r w:rsidRPr="00AE21C3">
              <w:rPr>
                <w:rFonts w:ascii="Times New Roman" w:hAnsi="Times New Roman" w:cs="Times New Roman"/>
                <w:sz w:val="24"/>
                <w:szCs w:val="24"/>
              </w:rPr>
              <w:t xml:space="preserve"> - </w:t>
            </w:r>
            <w:proofErr w:type="spellStart"/>
            <w:r w:rsidRPr="00AE21C3">
              <w:rPr>
                <w:rFonts w:ascii="Times New Roman" w:hAnsi="Times New Roman" w:cs="Times New Roman"/>
                <w:sz w:val="24"/>
                <w:szCs w:val="24"/>
              </w:rPr>
              <w:t>Беляницы</w:t>
            </w:r>
            <w:proofErr w:type="spellEnd"/>
            <w:r w:rsidRPr="00AE21C3">
              <w:rPr>
                <w:rFonts w:ascii="Times New Roman" w:hAnsi="Times New Roman" w:cs="Times New Roman"/>
                <w:sz w:val="24"/>
                <w:szCs w:val="24"/>
              </w:rPr>
              <w:t xml:space="preserve"> - </w:t>
            </w:r>
            <w:proofErr w:type="spellStart"/>
            <w:r w:rsidRPr="00AE21C3">
              <w:rPr>
                <w:rFonts w:ascii="Times New Roman" w:hAnsi="Times New Roman" w:cs="Times New Roman"/>
                <w:sz w:val="24"/>
                <w:szCs w:val="24"/>
              </w:rPr>
              <w:t>Курьяново</w:t>
            </w:r>
            <w:proofErr w:type="spellEnd"/>
            <w:r w:rsidRPr="00AE21C3">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121R140520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152937480,00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Приведение в нормативное </w:t>
            </w:r>
            <w:r w:rsidRPr="00AE21C3">
              <w:rPr>
                <w:rFonts w:ascii="Times New Roman" w:hAnsi="Times New Roman" w:cs="Times New Roman"/>
                <w:sz w:val="24"/>
                <w:szCs w:val="24"/>
              </w:rPr>
              <w:lastRenderedPageBreak/>
              <w:t>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121R153941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2081045094,79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121R153942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97084641,81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121R153943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175820632,00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121R189200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850000000,00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(Строительство </w:t>
            </w:r>
            <w:r w:rsidRPr="00AE21C3">
              <w:rPr>
                <w:rFonts w:ascii="Times New Roman" w:hAnsi="Times New Roman" w:cs="Times New Roman"/>
                <w:sz w:val="24"/>
                <w:szCs w:val="24"/>
              </w:rPr>
              <w:lastRenderedPageBreak/>
              <w:t>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121R1А3943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7664940,15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121R200000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35038586,00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AE21C3">
              <w:rPr>
                <w:rFonts w:ascii="Times New Roman" w:hAnsi="Times New Roman" w:cs="Times New Roman"/>
                <w:sz w:val="24"/>
                <w:szCs w:val="24"/>
              </w:rPr>
              <w:t>Ивановская</w:t>
            </w:r>
            <w:r>
              <w:rPr>
                <w:rFonts w:ascii="Times New Roman" w:hAnsi="Times New Roman" w:cs="Times New Roman"/>
                <w:sz w:val="24"/>
                <w:szCs w:val="24"/>
              </w:rPr>
              <w:t>»</w:t>
            </w:r>
            <w:r w:rsidRPr="00AE21C3">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121R254181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35038586,00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69000000,00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зарядной инфраструктуры для электромобилей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1220200000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69000000,00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1220257660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69000000,00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6007065112,28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 xml:space="preserve">Обеспечение функционирования </w:t>
            </w:r>
            <w:r w:rsidRPr="00AE21C3">
              <w:rPr>
                <w:rFonts w:ascii="Times New Roman" w:hAnsi="Times New Roman" w:cs="Times New Roman"/>
                <w:sz w:val="24"/>
                <w:szCs w:val="24"/>
              </w:rPr>
              <w:lastRenderedPageBreak/>
              <w:t>дорожной сети Ивановской области и безопасности дорожного движения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1230100000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5428319436,45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функционирования региональной системы </w:t>
            </w:r>
            <w:proofErr w:type="spellStart"/>
            <w:r w:rsidRPr="00AE21C3">
              <w:rPr>
                <w:rFonts w:ascii="Times New Roman" w:hAnsi="Times New Roman" w:cs="Times New Roman"/>
                <w:sz w:val="24"/>
                <w:szCs w:val="24"/>
              </w:rPr>
              <w:t>видеофиксации</w:t>
            </w:r>
            <w:proofErr w:type="spellEnd"/>
            <w:r w:rsidRPr="00AE21C3">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1230109000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31756934,09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функционирования региональной системы </w:t>
            </w:r>
            <w:proofErr w:type="spellStart"/>
            <w:r w:rsidRPr="00AE21C3">
              <w:rPr>
                <w:rFonts w:ascii="Times New Roman" w:hAnsi="Times New Roman" w:cs="Times New Roman"/>
                <w:sz w:val="24"/>
                <w:szCs w:val="24"/>
              </w:rPr>
              <w:t>видеофиксации</w:t>
            </w:r>
            <w:proofErr w:type="spellEnd"/>
            <w:r w:rsidRPr="00AE21C3">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1230109000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10610,00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1230120730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916821762,39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1230120740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2309486157,69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1230140390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32752560,35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AE21C3">
              <w:rPr>
                <w:rFonts w:ascii="Times New Roman" w:hAnsi="Times New Roman" w:cs="Times New Roman"/>
                <w:sz w:val="24"/>
                <w:szCs w:val="24"/>
              </w:rPr>
              <w:t>Дубакино</w:t>
            </w:r>
            <w:proofErr w:type="spellEnd"/>
            <w:r w:rsidRPr="00AE21C3">
              <w:rPr>
                <w:rFonts w:ascii="Times New Roman" w:hAnsi="Times New Roman" w:cs="Times New Roman"/>
                <w:sz w:val="24"/>
                <w:szCs w:val="24"/>
              </w:rPr>
              <w:t xml:space="preserve"> в </w:t>
            </w:r>
            <w:proofErr w:type="spellStart"/>
            <w:r w:rsidRPr="00AE21C3">
              <w:rPr>
                <w:rFonts w:ascii="Times New Roman" w:hAnsi="Times New Roman" w:cs="Times New Roman"/>
                <w:sz w:val="24"/>
                <w:szCs w:val="24"/>
              </w:rPr>
              <w:t>Южском</w:t>
            </w:r>
            <w:proofErr w:type="spellEnd"/>
            <w:r w:rsidRPr="00AE21C3">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1230140650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107350244,09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1230140850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5632304,44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1230180510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704465000,00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1230181060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439160429,17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1230186500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1230189100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705883434,23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Налог на имущество за </w:t>
            </w:r>
            <w:r w:rsidRPr="00AE21C3">
              <w:rPr>
                <w:rFonts w:ascii="Times New Roman" w:hAnsi="Times New Roman" w:cs="Times New Roman"/>
                <w:sz w:val="24"/>
                <w:szCs w:val="24"/>
              </w:rPr>
              <w:lastRenderedPageBreak/>
              <w:t>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1230190100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75000000,00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578745675,83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1230227000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1230260040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121180182,06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1230260050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285103847,00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1230260540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6041888,00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капитальный ремонт и ремонт объектов транспортной инфраструктуры (автовокзалы, автостанции)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1230281260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2694000,00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w:t>
            </w:r>
            <w:r w:rsidRPr="00AE21C3">
              <w:rPr>
                <w:rFonts w:ascii="Times New Roman" w:hAnsi="Times New Roman" w:cs="Times New Roman"/>
                <w:sz w:val="24"/>
                <w:szCs w:val="24"/>
              </w:rPr>
              <w:lastRenderedPageBreak/>
              <w:t>образования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1230281270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7800000,00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1230287100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85000000,00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1230290340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70325758,77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24293853,70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24293853,70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1240106600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24293853,70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25">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929657328,63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115813131,31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131I500000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115813131,31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131I554801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5050505,05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AE21C3">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AE21C3">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131I554802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78249494,95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w:t>
            </w:r>
            <w:r w:rsidRPr="00AE21C3">
              <w:rPr>
                <w:rFonts w:ascii="Times New Roman" w:hAnsi="Times New Roman" w:cs="Times New Roman"/>
                <w:sz w:val="24"/>
                <w:szCs w:val="24"/>
              </w:rPr>
              <w:lastRenderedPageBreak/>
              <w:t>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131I554803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32513131,31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692570024,74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583042175,27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1320160690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156894828,10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1320160700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1320160730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1320160760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74173472,00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1320161400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13201R0140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10681720,43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13201R3580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8455053,76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13201R5011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7033870,97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13201R5012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64722580,65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13201R5013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8908279,57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13201R5014</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1828494,62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13201R5015</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13951612,90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w:t>
            </w:r>
            <w:r w:rsidRPr="00AE21C3">
              <w:rPr>
                <w:rFonts w:ascii="Times New Roman" w:hAnsi="Times New Roman" w:cs="Times New Roman"/>
                <w:sz w:val="24"/>
                <w:szCs w:val="24"/>
              </w:rPr>
              <w:lastRenderedPageBreak/>
              <w:t>ферм)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13201R5016</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53802150,54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13201R5017</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16129032,26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13201R5018</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121528817,20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13201R5019</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8643763,44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13201А5015</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5999193,55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13201Д5014</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6789305,28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 xml:space="preserve">Гранты </w:t>
            </w:r>
            <w:r>
              <w:rPr>
                <w:rFonts w:ascii="Times New Roman" w:hAnsi="Times New Roman" w:cs="Times New Roman"/>
                <w:sz w:val="24"/>
                <w:szCs w:val="24"/>
              </w:rPr>
              <w:t>«</w:t>
            </w:r>
            <w:proofErr w:type="spellStart"/>
            <w:r w:rsidRPr="00AE21C3">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AE21C3">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13202R3410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21971827,96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финансовое обеспечение затрат, связанных с участием в </w:t>
            </w:r>
            <w:proofErr w:type="spellStart"/>
            <w:r w:rsidRPr="00AE21C3">
              <w:rPr>
                <w:rFonts w:ascii="Times New Roman" w:hAnsi="Times New Roman" w:cs="Times New Roman"/>
                <w:sz w:val="24"/>
                <w:szCs w:val="24"/>
              </w:rPr>
              <w:t>выставочно</w:t>
            </w:r>
            <w:proofErr w:type="spellEnd"/>
            <w:r w:rsidRPr="00AE21C3">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1320361130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17900000,00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13203R4360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4071827,96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77556021,51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AE21C3">
              <w:rPr>
                <w:rFonts w:ascii="Times New Roman" w:hAnsi="Times New Roman" w:cs="Times New Roman"/>
                <w:sz w:val="24"/>
                <w:szCs w:val="24"/>
              </w:rPr>
              <w:t>культуртехнических</w:t>
            </w:r>
            <w:proofErr w:type="spellEnd"/>
            <w:r w:rsidRPr="00AE21C3">
              <w:rPr>
                <w:rFonts w:ascii="Times New Roman" w:hAnsi="Times New Roman" w:cs="Times New Roman"/>
                <w:sz w:val="24"/>
                <w:szCs w:val="24"/>
              </w:rPr>
              <w:t xml:space="preserve"> мероприятий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1320462500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14200000,00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AE21C3">
              <w:rPr>
                <w:rFonts w:ascii="Times New Roman" w:hAnsi="Times New Roman" w:cs="Times New Roman"/>
                <w:sz w:val="24"/>
                <w:szCs w:val="24"/>
              </w:rPr>
              <w:t>культуртехнических</w:t>
            </w:r>
            <w:proofErr w:type="spellEnd"/>
            <w:r w:rsidRPr="00AE21C3">
              <w:rPr>
                <w:rFonts w:ascii="Times New Roman" w:hAnsi="Times New Roman" w:cs="Times New Roman"/>
                <w:sz w:val="24"/>
                <w:szCs w:val="24"/>
              </w:rPr>
              <w:t xml:space="preserve"> мероприятий, а также мероприятий в области </w:t>
            </w:r>
            <w:r w:rsidRPr="00AE21C3">
              <w:rPr>
                <w:rFonts w:ascii="Times New Roman" w:hAnsi="Times New Roman" w:cs="Times New Roman"/>
                <w:sz w:val="24"/>
                <w:szCs w:val="24"/>
              </w:rPr>
              <w:lastRenderedPageBreak/>
              <w:t>известкования кислых почв на пашне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13204R5980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31593548,39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13204R5990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31762473,12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13147790,88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8713040,88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1330102840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3117400,00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1330105200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2169656,08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1330105220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1680000,00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1330120760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1386334,80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Приобретение </w:t>
            </w:r>
            <w:proofErr w:type="spellStart"/>
            <w:r w:rsidRPr="00AE21C3">
              <w:rPr>
                <w:rFonts w:ascii="Times New Roman" w:hAnsi="Times New Roman" w:cs="Times New Roman"/>
                <w:sz w:val="24"/>
                <w:szCs w:val="24"/>
              </w:rPr>
              <w:t>диагностикумов</w:t>
            </w:r>
            <w:proofErr w:type="spellEnd"/>
            <w:r w:rsidRPr="00AE21C3">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1330120770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359650,00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4434750,00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1330204100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288000,00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1330208200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3831750,00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1330222940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315000,00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108126381,70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108126381,70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1340101340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105559190,70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1340101390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2567191,00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26">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 xml:space="preserve">Развитие </w:t>
            </w:r>
            <w:r w:rsidRPr="00AE21C3">
              <w:rPr>
                <w:rFonts w:ascii="Times New Roman" w:hAnsi="Times New Roman" w:cs="Times New Roman"/>
                <w:sz w:val="24"/>
                <w:szCs w:val="24"/>
              </w:rPr>
              <w:lastRenderedPageBreak/>
              <w:t>лесного хозяйства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1400000000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195188184,01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17219900,00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141GА00000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5219900,00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Увеличение площади </w:t>
            </w:r>
            <w:proofErr w:type="spellStart"/>
            <w:r w:rsidRPr="00AE21C3">
              <w:rPr>
                <w:rFonts w:ascii="Times New Roman" w:hAnsi="Times New Roman" w:cs="Times New Roman"/>
                <w:sz w:val="24"/>
                <w:szCs w:val="24"/>
              </w:rPr>
              <w:t>лесовосстановления</w:t>
            </w:r>
            <w:proofErr w:type="spellEnd"/>
            <w:r w:rsidRPr="00AE21C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141GА54290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4379100,00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AE21C3">
              <w:rPr>
                <w:rFonts w:ascii="Times New Roman" w:hAnsi="Times New Roman" w:cs="Times New Roman"/>
                <w:sz w:val="24"/>
                <w:szCs w:val="24"/>
              </w:rPr>
              <w:t>лесопожарной</w:t>
            </w:r>
            <w:proofErr w:type="spellEnd"/>
            <w:r w:rsidRPr="00AE21C3">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141GА54320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840800,00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Стимулирование спроса на отечественные беспилотные авиационные системы</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141Y400000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141Y451270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177968284,01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121147154,34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деятельности </w:t>
            </w:r>
            <w:r w:rsidRPr="00AE21C3">
              <w:rPr>
                <w:rFonts w:ascii="Times New Roman" w:hAnsi="Times New Roman" w:cs="Times New Roman"/>
                <w:sz w:val="24"/>
                <w:szCs w:val="24"/>
              </w:rPr>
              <w:lastRenderedPageBreak/>
              <w:t>лесничеств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1440101420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1192922,89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1440101420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1820825,38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1440151290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102003541,01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1440151290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16118415,06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1440151290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49995725,61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1440202240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29999931,11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1440251290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отдельных полномочий в области лесных </w:t>
            </w:r>
            <w:r w:rsidRPr="00AE21C3">
              <w:rPr>
                <w:rFonts w:ascii="Times New Roman" w:hAnsi="Times New Roman" w:cs="Times New Roman"/>
                <w:sz w:val="24"/>
                <w:szCs w:val="24"/>
              </w:rPr>
              <w:lastRenderedPageBreak/>
              <w:t>отношений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1440251290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699994,50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1440253450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19195800,00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6825404,06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1440301410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6825404,06</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27">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10281478994,77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7787324785,14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7760345852,64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1730180570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869715600,00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1730180580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3647213100,00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Дотации в целях поощрения городских округов и муниципальных районов Ивановской области, обеспечивших рост доходов бюджетов бюджетной системы от </w:t>
            </w:r>
            <w:r w:rsidRPr="00AE21C3">
              <w:rPr>
                <w:rFonts w:ascii="Times New Roman" w:hAnsi="Times New Roman" w:cs="Times New Roman"/>
                <w:sz w:val="24"/>
                <w:szCs w:val="24"/>
              </w:rPr>
              <w:lastRenderedPageBreak/>
              <w:t>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1730181600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1730182180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3149117152,64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1730188000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24300000,00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1730200000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26978932,50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AE21C3">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1730223300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26978932,50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2494154209,63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2400000000,00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1740122960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2400000000,00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1740200000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94154209,63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Обслуживание государственного долга Ивановской области (Обслуживание государственного </w:t>
            </w:r>
            <w:r w:rsidRPr="00AE21C3">
              <w:rPr>
                <w:rFonts w:ascii="Times New Roman" w:hAnsi="Times New Roman" w:cs="Times New Roman"/>
                <w:sz w:val="24"/>
                <w:szCs w:val="24"/>
              </w:rPr>
              <w:lastRenderedPageBreak/>
              <w:t>(муниципального) долга)</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1740220800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94154209,63</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28">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221198033,11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190412593,80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1920100000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190412593,80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1920120910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1920121340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1554000,00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1920121560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685999,80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1920140920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187000000,00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1920140920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1142594,00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30785439,31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30785439,31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1940121500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30785439,31</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29">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1028164007,72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211207221,91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211P500000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211207221,91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211P550811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1379320,72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211P550812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2702399,71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Создание и модернизация объектов </w:t>
            </w:r>
            <w:r w:rsidRPr="00AE21C3">
              <w:rPr>
                <w:rFonts w:ascii="Times New Roman" w:hAnsi="Times New Roman" w:cs="Times New Roman"/>
                <w:sz w:val="24"/>
                <w:szCs w:val="24"/>
              </w:rPr>
              <w:lastRenderedPageBreak/>
              <w:t>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211P551390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174655959,60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AE21C3">
              <w:rPr>
                <w:rFonts w:ascii="Times New Roman" w:hAnsi="Times New Roman" w:cs="Times New Roman"/>
                <w:sz w:val="24"/>
                <w:szCs w:val="24"/>
              </w:rPr>
              <w:t>спортивная школа</w:t>
            </w:r>
            <w:r>
              <w:rPr>
                <w:rFonts w:ascii="Times New Roman" w:hAnsi="Times New Roman" w:cs="Times New Roman"/>
                <w:sz w:val="24"/>
                <w:szCs w:val="24"/>
              </w:rPr>
              <w:t>»</w:t>
            </w:r>
            <w:r w:rsidRPr="00AE21C3">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AE21C3">
              <w:rPr>
                <w:rFonts w:ascii="Times New Roman" w:hAnsi="Times New Roman" w:cs="Times New Roman"/>
                <w:sz w:val="24"/>
                <w:szCs w:val="24"/>
              </w:rPr>
              <w:t>олимпийский</w:t>
            </w:r>
            <w:r>
              <w:rPr>
                <w:rFonts w:ascii="Times New Roman" w:hAnsi="Times New Roman" w:cs="Times New Roman"/>
                <w:sz w:val="24"/>
                <w:szCs w:val="24"/>
              </w:rPr>
              <w:t>»</w:t>
            </w:r>
            <w:r w:rsidRPr="00AE21C3">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211P552290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1704193,55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211P590410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730105,13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211P590440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35243,20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211P5А1390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Региональные проекты, обеспечивающие достижение показателей и результатов </w:t>
            </w:r>
            <w:r w:rsidRPr="00AE21C3">
              <w:rPr>
                <w:rFonts w:ascii="Times New Roman" w:hAnsi="Times New Roman" w:cs="Times New Roman"/>
                <w:sz w:val="24"/>
                <w:szCs w:val="24"/>
              </w:rPr>
              <w:lastRenderedPageBreak/>
              <w:t>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2120000000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383524181,33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2120100000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287475553,59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2120190410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2197108,12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21201R1110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219199892,47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21201А1110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66078553,00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2120200000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96048627,74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AE21C3">
              <w:rPr>
                <w:rFonts w:ascii="Times New Roman" w:hAnsi="Times New Roman" w:cs="Times New Roman"/>
                <w:sz w:val="24"/>
                <w:szCs w:val="24"/>
              </w:rPr>
              <w:t>умных</w:t>
            </w:r>
            <w:r>
              <w:rPr>
                <w:rFonts w:ascii="Times New Roman" w:hAnsi="Times New Roman" w:cs="Times New Roman"/>
                <w:sz w:val="24"/>
                <w:szCs w:val="24"/>
              </w:rPr>
              <w:t>»</w:t>
            </w:r>
            <w:r w:rsidRPr="00AE21C3">
              <w:rPr>
                <w:rFonts w:ascii="Times New Roman" w:hAnsi="Times New Roman" w:cs="Times New Roman"/>
                <w:sz w:val="24"/>
                <w:szCs w:val="24"/>
              </w:rPr>
              <w:t xml:space="preserve"> спортивных площадок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21202R7530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96048627,74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138283357,89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43054513,89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AE21C3">
              <w:rPr>
                <w:rFonts w:ascii="Times New Roman" w:hAnsi="Times New Roman" w:cs="Times New Roman"/>
                <w:sz w:val="24"/>
                <w:szCs w:val="24"/>
              </w:rPr>
              <w:lastRenderedPageBreak/>
              <w:t>мероприятиях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2130101290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3734103,17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2130101290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4997000,00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2130140780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1149650,00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2130140780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173760,72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2130161800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закупку </w:t>
            </w:r>
            <w:r w:rsidRPr="00AE21C3">
              <w:rPr>
                <w:rFonts w:ascii="Times New Roman" w:hAnsi="Times New Roman" w:cs="Times New Roman"/>
                <w:sz w:val="24"/>
                <w:szCs w:val="24"/>
              </w:rPr>
              <w:lastRenderedPageBreak/>
              <w:t>комплектов спортивно-технологического оборудования для создания открытых хоккейных площадок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2130182100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95228844,00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AE21C3">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AE21C3">
              <w:rPr>
                <w:rFonts w:ascii="Times New Roman" w:hAnsi="Times New Roman" w:cs="Times New Roman"/>
                <w:sz w:val="24"/>
                <w:szCs w:val="24"/>
              </w:rPr>
              <w:t xml:space="preserve"> 4</w:t>
            </w:r>
            <w:r>
              <w:rPr>
                <w:rFonts w:ascii="Times New Roman" w:hAnsi="Times New Roman" w:cs="Times New Roman"/>
                <w:sz w:val="24"/>
                <w:szCs w:val="24"/>
              </w:rPr>
              <w:t>»</w:t>
            </w:r>
            <w:r w:rsidRPr="00AE21C3">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2130204700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2130206300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14557810,00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2130260020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74250000,00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2130271030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зданий учреждений, реализующих дополнительные </w:t>
            </w:r>
            <w:r w:rsidRPr="00AE21C3">
              <w:rPr>
                <w:rFonts w:ascii="Times New Roman" w:hAnsi="Times New Roman" w:cs="Times New Roman"/>
                <w:sz w:val="24"/>
                <w:szCs w:val="24"/>
              </w:rPr>
              <w:lastRenderedPageBreak/>
              <w:t>образовательные программы спортивной подготовки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2130282500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3281034,00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295149246,59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295149246,59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AE21C3">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AE21C3">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2140102410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6151484,60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2140102470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151536454,15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2140105700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11999999,00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2140109400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125461308,84</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30">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1057457969,60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1037869259,92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lastRenderedPageBreak/>
              <w:t>«</w:t>
            </w:r>
            <w:r w:rsidRPr="00AE21C3">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221F200000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1037869259,92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AE21C3">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221F226800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2970000,00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221F254240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232639292,93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221F255550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242074880,81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AE21C3">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221F261090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36813352,70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Иной межбюджетный трансферт бюджету </w:t>
            </w:r>
            <w:proofErr w:type="spellStart"/>
            <w:r w:rsidRPr="00AE21C3">
              <w:rPr>
                <w:rFonts w:ascii="Times New Roman" w:hAnsi="Times New Roman" w:cs="Times New Roman"/>
                <w:sz w:val="24"/>
                <w:szCs w:val="24"/>
              </w:rPr>
              <w:t>Юрьевецкого</w:t>
            </w:r>
            <w:proofErr w:type="spellEnd"/>
            <w:r w:rsidRPr="00AE21C3">
              <w:rPr>
                <w:rFonts w:ascii="Times New Roman" w:hAnsi="Times New Roman" w:cs="Times New Roman"/>
                <w:sz w:val="24"/>
                <w:szCs w:val="24"/>
              </w:rPr>
              <w:t xml:space="preserve"> городского поселения </w:t>
            </w:r>
            <w:proofErr w:type="spellStart"/>
            <w:r w:rsidRPr="00AE21C3">
              <w:rPr>
                <w:rFonts w:ascii="Times New Roman" w:hAnsi="Times New Roman" w:cs="Times New Roman"/>
                <w:sz w:val="24"/>
                <w:szCs w:val="24"/>
              </w:rPr>
              <w:t>Юрьевецкого</w:t>
            </w:r>
            <w:proofErr w:type="spellEnd"/>
            <w:r w:rsidRPr="00AE21C3">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221F281080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265786042,85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Иные межбюджетные трансферты бюджетам муниципальных </w:t>
            </w:r>
            <w:r w:rsidRPr="00AE21C3">
              <w:rPr>
                <w:rFonts w:ascii="Times New Roman" w:hAnsi="Times New Roman" w:cs="Times New Roman"/>
                <w:sz w:val="24"/>
                <w:szCs w:val="24"/>
              </w:rPr>
              <w:lastRenderedPageBreak/>
              <w:t>образований Ивановской области на содержание объектов благоустройства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221F281170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22134480,00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221F285100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221F286400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26718966,00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221F2А5550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8732244,63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19588709,68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19588709,68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1">
              <w:r w:rsidRPr="00AE21C3">
                <w:rPr>
                  <w:rFonts w:ascii="Times New Roman" w:hAnsi="Times New Roman" w:cs="Times New Roman"/>
                  <w:sz w:val="24"/>
                  <w:szCs w:val="24"/>
                </w:rPr>
                <w:t>программы</w:t>
              </w:r>
            </w:hyperlink>
            <w:r w:rsidRPr="00AE21C3">
              <w:rPr>
                <w:rFonts w:ascii="Times New Roman" w:hAnsi="Times New Roman" w:cs="Times New Roman"/>
                <w:sz w:val="24"/>
                <w:szCs w:val="24"/>
              </w:rPr>
              <w:t xml:space="preserve"> </w:t>
            </w:r>
            <w:r>
              <w:rPr>
                <w:rFonts w:ascii="Times New Roman" w:hAnsi="Times New Roman" w:cs="Times New Roman"/>
                <w:sz w:val="24"/>
                <w:szCs w:val="24"/>
              </w:rPr>
              <w:t>«</w:t>
            </w:r>
            <w:r w:rsidRPr="00AE21C3">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AE21C3">
              <w:rPr>
                <w:rFonts w:ascii="Times New Roman" w:hAnsi="Times New Roman" w:cs="Times New Roman"/>
                <w:sz w:val="24"/>
                <w:szCs w:val="24"/>
              </w:rPr>
              <w:t xml:space="preserve">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22301R2990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19588709,68</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32">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1187299995,13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448800623,59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231F100000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367917009,06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AE21C3">
              <w:rPr>
                <w:rFonts w:ascii="Times New Roman" w:hAnsi="Times New Roman" w:cs="Times New Roman"/>
                <w:sz w:val="24"/>
                <w:szCs w:val="24"/>
              </w:rPr>
              <w:t>Большевикова</w:t>
            </w:r>
            <w:proofErr w:type="spellEnd"/>
            <w:r w:rsidRPr="00AE21C3">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231F140870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4505573,35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231F150212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363411435,71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231F300000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80883614,53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AE21C3">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AE21C3">
              <w:rPr>
                <w:rFonts w:ascii="Times New Roman" w:hAnsi="Times New Roman" w:cs="Times New Roman"/>
                <w:sz w:val="24"/>
                <w:szCs w:val="24"/>
              </w:rPr>
              <w:t xml:space="preserve">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231F367483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55830025,86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231F367484</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25053588,67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Региональные проекты, </w:t>
            </w:r>
            <w:r w:rsidRPr="00AE21C3">
              <w:rPr>
                <w:rFonts w:ascii="Times New Roman" w:hAnsi="Times New Roman" w:cs="Times New Roman"/>
                <w:sz w:val="24"/>
                <w:szCs w:val="24"/>
              </w:rPr>
              <w:lastRenderedPageBreak/>
              <w:t>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2320000000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40434650,87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2320100000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40434650,87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23201R4970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16392150,54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23201Д4970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24042500,33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672491600,95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2330182990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w:t>
            </w:r>
            <w:r w:rsidRPr="00AE21C3">
              <w:rPr>
                <w:rFonts w:ascii="Times New Roman" w:hAnsi="Times New Roman" w:cs="Times New Roman"/>
                <w:sz w:val="24"/>
                <w:szCs w:val="24"/>
              </w:rPr>
              <w:lastRenderedPageBreak/>
              <w:t>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2330283100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453672659,46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2330323600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12210000,00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2330327100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4620699,46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2330328900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3241960,00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2330329200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Капитальный грант (первоначальная часть) в целях </w:t>
            </w:r>
            <w:proofErr w:type="spellStart"/>
            <w:r w:rsidRPr="00AE21C3">
              <w:rPr>
                <w:rFonts w:ascii="Times New Roman" w:hAnsi="Times New Roman" w:cs="Times New Roman"/>
                <w:sz w:val="24"/>
                <w:szCs w:val="24"/>
              </w:rPr>
              <w:t>софинансирования</w:t>
            </w:r>
            <w:proofErr w:type="spellEnd"/>
            <w:r w:rsidRPr="00AE21C3">
              <w:rPr>
                <w:rFonts w:ascii="Times New Roman" w:hAnsi="Times New Roman" w:cs="Times New Roman"/>
                <w:sz w:val="24"/>
                <w:szCs w:val="24"/>
              </w:rPr>
              <w:t xml:space="preserve"> расходов концессионера в соответствии с концессионным </w:t>
            </w:r>
            <w:r w:rsidRPr="00AE21C3">
              <w:rPr>
                <w:rFonts w:ascii="Times New Roman" w:hAnsi="Times New Roman" w:cs="Times New Roman"/>
                <w:sz w:val="24"/>
                <w:szCs w:val="24"/>
              </w:rPr>
              <w:lastRenderedPageBreak/>
              <w:t xml:space="preserve">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AE21C3">
              <w:rPr>
                <w:rFonts w:ascii="Times New Roman" w:hAnsi="Times New Roman" w:cs="Times New Roman"/>
                <w:sz w:val="24"/>
                <w:szCs w:val="24"/>
              </w:rPr>
              <w:t xml:space="preserve">Отделочный корпус, </w:t>
            </w:r>
            <w:proofErr w:type="spellStart"/>
            <w:r w:rsidRPr="00AE21C3">
              <w:rPr>
                <w:rFonts w:ascii="Times New Roman" w:hAnsi="Times New Roman" w:cs="Times New Roman"/>
                <w:sz w:val="24"/>
                <w:szCs w:val="24"/>
              </w:rPr>
              <w:t>палилка</w:t>
            </w:r>
            <w:proofErr w:type="spellEnd"/>
            <w:r w:rsidRPr="00AE21C3">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AE21C3">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AE21C3">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AE21C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2330340910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432000000,00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2330383020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8818941,49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AE21C3">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2330461070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8818941,49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25573119,72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25573119,72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2340107400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9461069,35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 xml:space="preserve">Выполнение БГУ </w:t>
            </w:r>
            <w:r>
              <w:rPr>
                <w:rFonts w:ascii="Times New Roman" w:hAnsi="Times New Roman" w:cs="Times New Roman"/>
                <w:sz w:val="24"/>
                <w:szCs w:val="24"/>
              </w:rPr>
              <w:t>«</w:t>
            </w:r>
            <w:r w:rsidRPr="00AE21C3">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2340108100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13780004,94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2340181700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2332045,43</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33">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3719881137,79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1457278620,00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241F500000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159009400,00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AE21C3">
              <w:rPr>
                <w:rFonts w:ascii="Times New Roman" w:hAnsi="Times New Roman" w:cs="Times New Roman"/>
                <w:sz w:val="24"/>
                <w:szCs w:val="24"/>
              </w:rPr>
              <w:t>концедента</w:t>
            </w:r>
            <w:proofErr w:type="spellEnd"/>
            <w:r w:rsidRPr="00AE21C3">
              <w:rPr>
                <w:rFonts w:ascii="Times New Roman" w:hAnsi="Times New Roman" w:cs="Times New Roman"/>
                <w:sz w:val="24"/>
                <w:szCs w:val="24"/>
              </w:rPr>
              <w:t xml:space="preserve"> по концессионным соглашениям, заключенным на строительство и реконструкцию (модернизацию) </w:t>
            </w:r>
            <w:r w:rsidRPr="00AE21C3">
              <w:rPr>
                <w:rFonts w:ascii="Times New Roman" w:hAnsi="Times New Roman" w:cs="Times New Roman"/>
                <w:sz w:val="24"/>
                <w:szCs w:val="24"/>
              </w:rPr>
              <w:lastRenderedPageBreak/>
              <w:t>объектов питьевого водоснабжения)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241F552431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159009400,00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241G200000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15200000,00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AE21C3">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AE21C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241G224800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241G289900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241G600000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1283069220,00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241G650130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1283069220,00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923250521,26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2420100000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923250521,26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для реализации мероприятий по модернизации объектов коммунальной </w:t>
            </w:r>
            <w:r w:rsidRPr="00AE21C3">
              <w:rPr>
                <w:rFonts w:ascii="Times New Roman" w:hAnsi="Times New Roman" w:cs="Times New Roman"/>
                <w:sz w:val="24"/>
                <w:szCs w:val="24"/>
              </w:rPr>
              <w:lastRenderedPageBreak/>
              <w:t>инфраструктуры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2420186800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203972961,55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AE21C3">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AE21C3">
              <w:rPr>
                <w:rFonts w:ascii="Times New Roman" w:hAnsi="Times New Roman" w:cs="Times New Roman"/>
                <w:sz w:val="24"/>
                <w:szCs w:val="24"/>
              </w:rPr>
              <w:t xml:space="preserve">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2420189505</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483500000,00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2420189605</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235777559,71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1339351996,53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1339351996,53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2440122910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5354745,60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2440160400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51630979,96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теплоснабжающим организациям на возмещение </w:t>
            </w:r>
            <w:r w:rsidRPr="00AE21C3">
              <w:rPr>
                <w:rFonts w:ascii="Times New Roman" w:hAnsi="Times New Roman" w:cs="Times New Roman"/>
                <w:sz w:val="24"/>
                <w:szCs w:val="24"/>
              </w:rPr>
              <w:lastRenderedPageBreak/>
              <w:t>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2440160770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627524709,18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2440160780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394373300,12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Гранты в форме субсидий </w:t>
            </w:r>
            <w:proofErr w:type="spellStart"/>
            <w:r w:rsidRPr="00AE21C3">
              <w:rPr>
                <w:rFonts w:ascii="Times New Roman" w:hAnsi="Times New Roman" w:cs="Times New Roman"/>
                <w:sz w:val="24"/>
                <w:szCs w:val="24"/>
              </w:rPr>
              <w:t>ресурсоснабжающим</w:t>
            </w:r>
            <w:proofErr w:type="spellEnd"/>
            <w:r w:rsidRPr="00AE21C3">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2440161140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52873228,71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AE21C3">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на финансовое обеспечение затрат, связанных с оказанием услуг и (или) </w:t>
            </w:r>
            <w:r w:rsidRPr="00AE21C3">
              <w:rPr>
                <w:rFonts w:ascii="Times New Roman" w:hAnsi="Times New Roman" w:cs="Times New Roman"/>
                <w:sz w:val="24"/>
                <w:szCs w:val="24"/>
              </w:rPr>
              <w:lastRenderedPageBreak/>
              <w:t>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2440162400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AE21C3">
              <w:rPr>
                <w:rFonts w:ascii="Times New Roman" w:hAnsi="Times New Roman" w:cs="Times New Roman"/>
                <w:sz w:val="24"/>
                <w:szCs w:val="24"/>
              </w:rPr>
              <w:t>водоперекачивающие</w:t>
            </w:r>
            <w:proofErr w:type="spellEnd"/>
            <w:r w:rsidRPr="00AE21C3">
              <w:rPr>
                <w:rFonts w:ascii="Times New Roman" w:hAnsi="Times New Roman" w:cs="Times New Roman"/>
                <w:sz w:val="24"/>
                <w:szCs w:val="24"/>
              </w:rPr>
              <w:t xml:space="preserve"> станции)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2440180540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55753494,91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2440182700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1841538,05</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34">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1487642767,38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409522026,72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407317725,64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251A154540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15967741,94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251A155131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47432795,70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251A155132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86363636,36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251A155198</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9994545,45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251A155199</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124258602,15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251A155840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13985353,54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251A155901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1111111,11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Техническое оснащение региональных и муниципальных музеев (Техническое оснащение региональных музеев) (Предоставление субсидий бюджетным, автономным </w:t>
            </w:r>
            <w:r w:rsidRPr="00AE21C3">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251A155902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17272727,27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251A155970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7201212,12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251A1А5132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83730000,00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1129032,26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251A255193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752688,17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251A255194</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376344,09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1075268,82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251A354530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1075268,82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42180537,63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 xml:space="preserve">Сохранение </w:t>
            </w:r>
            <w:r w:rsidRPr="00AE21C3">
              <w:rPr>
                <w:rFonts w:ascii="Times New Roman" w:hAnsi="Times New Roman" w:cs="Times New Roman"/>
                <w:sz w:val="24"/>
                <w:szCs w:val="24"/>
              </w:rPr>
              <w:lastRenderedPageBreak/>
              <w:t>культурного и исторического наследия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2520100000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4042473,12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25201R5191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2859677,12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25201R519A</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1182796,00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2520200000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38138064,51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25202R4660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14346774,19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25202R4670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12118602,15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25202R5170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11672688,17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Ведомственные проекты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2530000000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133614182,00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AE21C3">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2530100000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133614182,00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2530101090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31275000,00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2530102100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5059780,00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2530102200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36265665,00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AE21C3">
              <w:rPr>
                <w:rFonts w:ascii="Times New Roman" w:hAnsi="Times New Roman" w:cs="Times New Roman"/>
                <w:sz w:val="24"/>
                <w:szCs w:val="24"/>
              </w:rPr>
              <w:t>Зеркало</w:t>
            </w:r>
            <w:r>
              <w:rPr>
                <w:rFonts w:ascii="Times New Roman" w:hAnsi="Times New Roman" w:cs="Times New Roman"/>
                <w:sz w:val="24"/>
                <w:szCs w:val="24"/>
              </w:rPr>
              <w:t>»</w:t>
            </w:r>
            <w:r w:rsidRPr="00AE21C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2530102800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2530103510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Проведение Российского фестиваля сериалов </w:t>
            </w:r>
            <w:r>
              <w:rPr>
                <w:rFonts w:ascii="Times New Roman" w:hAnsi="Times New Roman" w:cs="Times New Roman"/>
                <w:sz w:val="24"/>
                <w:szCs w:val="24"/>
              </w:rPr>
              <w:t>«</w:t>
            </w:r>
            <w:r w:rsidRPr="00AE21C3">
              <w:rPr>
                <w:rFonts w:ascii="Times New Roman" w:hAnsi="Times New Roman" w:cs="Times New Roman"/>
                <w:sz w:val="24"/>
                <w:szCs w:val="24"/>
              </w:rPr>
              <w:t>Пилот</w:t>
            </w:r>
            <w:r>
              <w:rPr>
                <w:rFonts w:ascii="Times New Roman" w:hAnsi="Times New Roman" w:cs="Times New Roman"/>
                <w:sz w:val="24"/>
                <w:szCs w:val="24"/>
              </w:rPr>
              <w:t>»</w:t>
            </w:r>
            <w:r w:rsidRPr="00AE21C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2530105230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Проведение мероприятий по соблюдению требований охранной безопасности областных государственных учреждений </w:t>
            </w:r>
            <w:r w:rsidRPr="00AE21C3">
              <w:rPr>
                <w:rFonts w:ascii="Times New Roman" w:hAnsi="Times New Roman" w:cs="Times New Roman"/>
                <w:sz w:val="24"/>
                <w:szCs w:val="24"/>
              </w:rPr>
              <w:lastRenderedPageBreak/>
              <w:t>культуры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2530107200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7004217,00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2530181980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26009520,00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Комплексы процессных мероприятий</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902326021,03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E21C3">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902326021,03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2540100950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25812890,51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2540100960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29614238,42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2540100980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277692597,40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библиотечного, библиографического и информационного обслуживания </w:t>
            </w:r>
            <w:r w:rsidRPr="00AE21C3">
              <w:rPr>
                <w:rFonts w:ascii="Times New Roman" w:hAnsi="Times New Roman" w:cs="Times New Roman"/>
                <w:sz w:val="24"/>
                <w:szCs w:val="24"/>
              </w:rPr>
              <w:lastRenderedPageBreak/>
              <w:t>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2540100990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110124153,56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2540101000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57872647,88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2540101010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256992604,06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2540101030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2723512,00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2540101050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29157658,69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2540101070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AE21C3">
              <w:rPr>
                <w:rFonts w:ascii="Times New Roman" w:hAnsi="Times New Roman" w:cs="Times New Roman"/>
                <w:sz w:val="24"/>
                <w:szCs w:val="24"/>
              </w:rPr>
              <w:t>Волжский художник</w:t>
            </w:r>
            <w:r>
              <w:rPr>
                <w:rFonts w:ascii="Times New Roman" w:hAnsi="Times New Roman" w:cs="Times New Roman"/>
                <w:sz w:val="24"/>
                <w:szCs w:val="24"/>
              </w:rPr>
              <w:t>»</w:t>
            </w:r>
            <w:r w:rsidRPr="00AE21C3">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w:t>
            </w:r>
            <w:r w:rsidRPr="00AE21C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2540101080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398900,00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2540102780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813368,88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2540102790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6175188,00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2540102810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72820232,67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2540105150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26128028,96</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 xml:space="preserve">Государственная </w:t>
            </w:r>
            <w:hyperlink r:id="rId35">
              <w:r w:rsidRPr="00AE21C3">
                <w:rPr>
                  <w:rFonts w:ascii="Times New Roman" w:hAnsi="Times New Roman" w:cs="Times New Roman"/>
                  <w:sz w:val="24"/>
                  <w:szCs w:val="24"/>
                </w:rPr>
                <w:t>программа</w:t>
              </w:r>
            </w:hyperlink>
            <w:r w:rsidRPr="00AE21C3">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23362626,27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23362626,27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 xml:space="preserve">Развитие жилищного строительства на сельских территориях и повышение </w:t>
            </w:r>
            <w:r w:rsidRPr="00AE21C3">
              <w:rPr>
                <w:rFonts w:ascii="Times New Roman" w:hAnsi="Times New Roman" w:cs="Times New Roman"/>
                <w:sz w:val="24"/>
                <w:szCs w:val="24"/>
              </w:rPr>
              <w:lastRenderedPageBreak/>
              <w:t>уровня благоустройства домовладений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2720100000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1617070,71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27201R5761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1617070,71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2720200000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9807272,73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2720271130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2750000,00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2720271140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w:t>
            </w:r>
            <w:r w:rsidRPr="00AE21C3">
              <w:rPr>
                <w:rFonts w:ascii="Times New Roman" w:hAnsi="Times New Roman" w:cs="Times New Roman"/>
                <w:sz w:val="24"/>
                <w:szCs w:val="24"/>
              </w:rPr>
              <w:lastRenderedPageBreak/>
              <w:t>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27202R5765</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1557272,73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2720300000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4138282,83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27203R5763</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4138282,83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E21C3">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2720400000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7800000,00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2720483160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7800000,00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32469768,16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32469768,16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4190001430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3294715,30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4190001440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29175052,86</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2775384298,64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2775384298,64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мониторинга </w:t>
            </w:r>
            <w:proofErr w:type="spellStart"/>
            <w:r w:rsidRPr="00AE21C3">
              <w:rPr>
                <w:rFonts w:ascii="Times New Roman" w:hAnsi="Times New Roman" w:cs="Times New Roman"/>
                <w:sz w:val="24"/>
                <w:szCs w:val="24"/>
              </w:rPr>
              <w:t>медиапространства</w:t>
            </w:r>
            <w:proofErr w:type="spellEnd"/>
            <w:r w:rsidRPr="00AE21C3">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4290001350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9840000,00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1397622302,38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159163066,73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161421,58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функций центральных </w:t>
            </w:r>
            <w:r w:rsidRPr="00AE21C3">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4290001450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5857063,38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376494749,38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205828990,92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3786,33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5418356,08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4290001570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144677791,16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4290001570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39921005,81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4290001570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1260998,12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w:t>
            </w:r>
            <w:r w:rsidRPr="00AE21C3">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4290001580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3036205,41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4290001590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32620217,04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4290001640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111184748,51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4290001640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4290001800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3323000,00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AE21C3">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4290020360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2179929,11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4290020460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3371240,00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4290020460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980000,00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4290070740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AE21C3">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4290070750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6458990,88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4290071250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471812,00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4290090160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249000,00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w:t>
            </w:r>
            <w:r w:rsidRPr="00AE21C3">
              <w:rPr>
                <w:rFonts w:ascii="Times New Roman" w:hAnsi="Times New Roman" w:cs="Times New Roman"/>
                <w:sz w:val="24"/>
                <w:szCs w:val="24"/>
              </w:rPr>
              <w:lastRenderedPageBreak/>
              <w:t>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4290090180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107800000,00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4290098700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131942323,82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4290098701</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w:t>
            </w:r>
            <w:r w:rsidRPr="00AE21C3">
              <w:rPr>
                <w:rFonts w:ascii="Times New Roman" w:hAnsi="Times New Roman" w:cs="Times New Roman"/>
                <w:sz w:val="24"/>
                <w:szCs w:val="24"/>
              </w:rPr>
              <w:lastRenderedPageBreak/>
              <w:t>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4290098702</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2990900,00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AE21C3">
              <w:rPr>
                <w:rFonts w:ascii="Times New Roman" w:hAnsi="Times New Roman" w:cs="Times New Roman"/>
                <w:sz w:val="24"/>
                <w:szCs w:val="24"/>
              </w:rPr>
              <w:t>Интернет</w:t>
            </w:r>
            <w:r>
              <w:rPr>
                <w:rFonts w:ascii="Times New Roman" w:hAnsi="Times New Roman" w:cs="Times New Roman"/>
                <w:sz w:val="24"/>
                <w:szCs w:val="24"/>
              </w:rPr>
              <w:t>»</w:t>
            </w:r>
            <w:r w:rsidRPr="00AE21C3">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4290098704</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4196400,00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126560852,82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126560852,82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4390001600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7391655,50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E21C3">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4390001610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4613738,03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4390001950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18089046,65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4390001950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2309748,11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4390001950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5617,00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4390001960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7208704,24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4390001980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31638363,55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4390001980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1668972,01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Обеспечение функций Избирательной комиссии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4390001980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14977,00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4390001990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5092986,53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4390002000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7443655,17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4390002000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781315,89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Территориальной избирательной комиссии города Иваново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4390002000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4069,50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функций Территориальной избирательной комиссии города Иваново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4390002000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AE21C3">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4390020360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123000,00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4390090110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75000,00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4390090110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4390090460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40000000,00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178328850,30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178328850,30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4490003570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108753479,62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4490003570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69110250,37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Реализация мероприятий по </w:t>
            </w:r>
            <w:r w:rsidRPr="00AE21C3">
              <w:rPr>
                <w:rFonts w:ascii="Times New Roman" w:hAnsi="Times New Roman" w:cs="Times New Roman"/>
                <w:sz w:val="24"/>
                <w:szCs w:val="24"/>
              </w:rPr>
              <w:lastRenderedPageBreak/>
              <w:t>обеспечению деятельности мировых судей и аппаратов мировых судей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4490003570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5586,39</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4490003570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459533,92</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14242367,21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14242367,21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4590001540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2269247,68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4590001540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3608029,94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E21C3">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4590090140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2721442,48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4590090150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2922204,63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4590090260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2721442,48</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Депутаты Государственной Думы и их помощники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4600000000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11497045,71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4690000000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11497045,71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4690051410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7195770,84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w:t>
            </w:r>
            <w:r w:rsidRPr="00AE21C3">
              <w:rPr>
                <w:rFonts w:ascii="Times New Roman" w:hAnsi="Times New Roman" w:cs="Times New Roman"/>
                <w:sz w:val="24"/>
                <w:szCs w:val="24"/>
              </w:rPr>
              <w:lastRenderedPageBreak/>
              <w:t>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4690051410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4301274,87</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Сенаторы Российской Федерации и их помощники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6584570,40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6584570,40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4790051420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5084570,40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4790051420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1500000,00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Реализация отдельных полномочий Российской Федерации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151241799,43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151241799,43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4890051180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25342500,00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4890051200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372300,00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отдельных полномочий в области лесных </w:t>
            </w:r>
            <w:r w:rsidRPr="00AE21C3">
              <w:rPr>
                <w:rFonts w:ascii="Times New Roman" w:hAnsi="Times New Roman" w:cs="Times New Roman"/>
                <w:sz w:val="24"/>
                <w:szCs w:val="24"/>
              </w:rPr>
              <w:lastRenderedPageBreak/>
              <w:t>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4890051290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45880974,55</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3271428,26</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51696,48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4890051290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15100,14</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43511425,88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8617742,12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920032,00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2352279,18</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4890059500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98520,82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10705689,87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463010,13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4890059700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800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3500,00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w:t>
            </w:r>
            <w:r w:rsidRPr="00AE21C3">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4890059800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1568300,00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7501989,23</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4890059900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563310,77</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Развитие институтов гражданского общества</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79970128,02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79970128,02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4990001140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3750000,00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Организационная и консультационная поддержка национально-культурных автономий и общественных организаций </w:t>
            </w:r>
            <w:r w:rsidRPr="00AE21C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4990001550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15524628,02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4990020830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2995500,00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4990020840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36100000,00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4990060320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4990061180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AE21C3">
              <w:rPr>
                <w:rFonts w:ascii="Times New Roman" w:hAnsi="Times New Roman" w:cs="Times New Roman"/>
                <w:sz w:val="24"/>
                <w:szCs w:val="24"/>
              </w:rPr>
              <w:t xml:space="preserve">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4990070760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AE21C3">
              <w:rPr>
                <w:rFonts w:ascii="Times New Roman" w:hAnsi="Times New Roman" w:cs="Times New Roman"/>
                <w:sz w:val="24"/>
                <w:szCs w:val="24"/>
              </w:rPr>
              <w:t xml:space="preserve">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4990070880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 xml:space="preserve">Выплата премии Губернатора Ивановской области </w:t>
            </w:r>
            <w:r>
              <w:rPr>
                <w:rFonts w:ascii="Times New Roman" w:hAnsi="Times New Roman" w:cs="Times New Roman"/>
                <w:sz w:val="24"/>
                <w:szCs w:val="24"/>
              </w:rPr>
              <w:t>«</w:t>
            </w:r>
            <w:r w:rsidRPr="00AE21C3">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AE21C3">
              <w:rPr>
                <w:rFonts w:ascii="Times New Roman" w:hAnsi="Times New Roman" w:cs="Times New Roman"/>
                <w:sz w:val="24"/>
                <w:szCs w:val="24"/>
              </w:rPr>
              <w:t xml:space="preserve">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4990070950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4990081220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1160000,00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Наказы избирателей депутатам Ивановской областной Думы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120000000,00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5090000710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5090003300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2950000,00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5090003400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550000,00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Укрепление материально-технической базы областных </w:t>
            </w:r>
            <w:r w:rsidRPr="00AE21C3">
              <w:rPr>
                <w:rFonts w:ascii="Times New Roman" w:hAnsi="Times New Roman" w:cs="Times New Roman"/>
                <w:sz w:val="24"/>
                <w:szCs w:val="24"/>
              </w:rPr>
              <w:lastRenderedPageBreak/>
              <w:t>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5090003400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5090081140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359400,00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5090081150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3940000,00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подключение (технологическое присоединение) к сетям газораспределения с установкой газоиспользующего оборудования объекта капитального строительства</w:t>
            </w:r>
            <w:r>
              <w:rPr>
                <w:rFonts w:ascii="Times New Roman" w:hAnsi="Times New Roman" w:cs="Times New Roman"/>
                <w:sz w:val="24"/>
                <w:szCs w:val="24"/>
              </w:rPr>
              <w:t>»</w:t>
            </w:r>
            <w:r w:rsidRPr="00AE21C3">
              <w:rPr>
                <w:rFonts w:ascii="Times New Roman" w:hAnsi="Times New Roman" w:cs="Times New Roman"/>
                <w:sz w:val="24"/>
                <w:szCs w:val="24"/>
              </w:rPr>
              <w:t xml:space="preserve">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5090081190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470000,00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5090081950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65794200,00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5090081970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3694600,00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муниципальных учреждений </w:t>
            </w:r>
            <w:r w:rsidRPr="00AE21C3">
              <w:rPr>
                <w:rFonts w:ascii="Times New Roman" w:hAnsi="Times New Roman" w:cs="Times New Roman"/>
                <w:sz w:val="24"/>
                <w:szCs w:val="24"/>
              </w:rPr>
              <w:lastRenderedPageBreak/>
              <w:t>культуры Ивановской области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5090081980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15015300,00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5090082000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20980500,00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5090082600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1807200,00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5090083150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3138800,00</w:t>
            </w:r>
          </w:p>
        </w:tc>
      </w:tr>
      <w:tr w:rsidR="00AE21C3" w:rsidRPr="00AE21C3">
        <w:tc>
          <w:tcPr>
            <w:tcW w:w="3911" w:type="dxa"/>
          </w:tcPr>
          <w:p w:rsidR="00AE21C3" w:rsidRPr="00AE21C3" w:rsidRDefault="00AE21C3">
            <w:pPr>
              <w:pStyle w:val="ConsPlusNormal"/>
              <w:jc w:val="both"/>
              <w:outlineLvl w:val="1"/>
              <w:rPr>
                <w:rFonts w:ascii="Times New Roman" w:hAnsi="Times New Roman" w:cs="Times New Roman"/>
                <w:sz w:val="24"/>
                <w:szCs w:val="24"/>
              </w:rPr>
            </w:pPr>
            <w:r w:rsidRPr="00AE21C3">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5100000000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400547942,92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5190000000</w:t>
            </w: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400547942,92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5190001330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56351024,00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Мероприятия по временному размещению и питанию граждан </w:t>
            </w:r>
            <w:r w:rsidRPr="00AE21C3">
              <w:rPr>
                <w:rFonts w:ascii="Times New Roman" w:hAnsi="Times New Roman" w:cs="Times New Roman"/>
                <w:sz w:val="24"/>
                <w:szCs w:val="24"/>
              </w:rPr>
              <w:lastRenderedPageBreak/>
              <w:t>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5190001330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600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39023376,00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5190027200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104630000,00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5190027200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20000000,00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(Социальное обеспечение и иные выплаты населению)</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5190028800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577778,00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5190081100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5320440,80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lastRenderedPageBreak/>
              <w:t xml:space="preserve">Иные межбюджетные трансферты бюджетам муниципальных образований Ивановской области в целях </w:t>
            </w:r>
            <w:proofErr w:type="spellStart"/>
            <w:r w:rsidRPr="00AE21C3">
              <w:rPr>
                <w:rFonts w:ascii="Times New Roman" w:hAnsi="Times New Roman" w:cs="Times New Roman"/>
                <w:sz w:val="24"/>
                <w:szCs w:val="24"/>
              </w:rPr>
              <w:t>софинансирования</w:t>
            </w:r>
            <w:proofErr w:type="spellEnd"/>
            <w:r w:rsidRPr="00AE21C3">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36">
              <w:r w:rsidRPr="00AE21C3">
                <w:rPr>
                  <w:rFonts w:ascii="Times New Roman" w:hAnsi="Times New Roman" w:cs="Times New Roman"/>
                  <w:sz w:val="24"/>
                  <w:szCs w:val="24"/>
                </w:rPr>
                <w:t>кодексом</w:t>
              </w:r>
            </w:hyperlink>
            <w:r w:rsidRPr="00AE21C3">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5190081160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31715214,97</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w:t>
            </w:r>
            <w:r w:rsidRPr="00AE21C3">
              <w:rPr>
                <w:rFonts w:ascii="Times New Roman" w:hAnsi="Times New Roman" w:cs="Times New Roman"/>
                <w:sz w:val="24"/>
                <w:szCs w:val="24"/>
              </w:rPr>
              <w:lastRenderedPageBreak/>
              <w:t>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lastRenderedPageBreak/>
              <w:t>5190081240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25491350,00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5190081250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91863252,00</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5190081280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17958256,52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Субсидии бюджетам муниципальных образований Ивановской области на снос многоквартирных домов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5190081800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7165696,62</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 xml:space="preserve">Иной межбюджетный трансферт бюджету </w:t>
            </w:r>
            <w:proofErr w:type="spellStart"/>
            <w:r w:rsidRPr="00AE21C3">
              <w:rPr>
                <w:rFonts w:ascii="Times New Roman" w:hAnsi="Times New Roman" w:cs="Times New Roman"/>
                <w:sz w:val="24"/>
                <w:szCs w:val="24"/>
              </w:rPr>
              <w:t>Нижнеландеховского</w:t>
            </w:r>
            <w:proofErr w:type="spellEnd"/>
            <w:r w:rsidRPr="00AE21C3">
              <w:rPr>
                <w:rFonts w:ascii="Times New Roman" w:hAnsi="Times New Roman" w:cs="Times New Roman"/>
                <w:sz w:val="24"/>
                <w:szCs w:val="24"/>
              </w:rPr>
              <w:t xml:space="preserve"> сельского поселения </w:t>
            </w:r>
            <w:proofErr w:type="spellStart"/>
            <w:r w:rsidRPr="00AE21C3">
              <w:rPr>
                <w:rFonts w:ascii="Times New Roman" w:hAnsi="Times New Roman" w:cs="Times New Roman"/>
                <w:sz w:val="24"/>
                <w:szCs w:val="24"/>
              </w:rPr>
              <w:t>Пестяковского</w:t>
            </w:r>
            <w:proofErr w:type="spellEnd"/>
            <w:r w:rsidRPr="00AE21C3">
              <w:rPr>
                <w:rFonts w:ascii="Times New Roman" w:hAnsi="Times New Roman" w:cs="Times New Roman"/>
                <w:sz w:val="24"/>
                <w:szCs w:val="24"/>
              </w:rPr>
              <w:t xml:space="preserve"> муниципального района Ивановской области на выполнение работ по приведению источников противопожарного водоснабжения </w:t>
            </w:r>
            <w:proofErr w:type="spellStart"/>
            <w:r w:rsidRPr="00AE21C3">
              <w:rPr>
                <w:rFonts w:ascii="Times New Roman" w:hAnsi="Times New Roman" w:cs="Times New Roman"/>
                <w:sz w:val="24"/>
                <w:szCs w:val="24"/>
              </w:rPr>
              <w:t>Нижнеландеховского</w:t>
            </w:r>
            <w:proofErr w:type="spellEnd"/>
            <w:r w:rsidRPr="00AE21C3">
              <w:rPr>
                <w:rFonts w:ascii="Times New Roman" w:hAnsi="Times New Roman" w:cs="Times New Roman"/>
                <w:sz w:val="24"/>
                <w:szCs w:val="24"/>
              </w:rPr>
              <w:t xml:space="preserve"> сельского поселения </w:t>
            </w:r>
            <w:proofErr w:type="spellStart"/>
            <w:r w:rsidRPr="00AE21C3">
              <w:rPr>
                <w:rFonts w:ascii="Times New Roman" w:hAnsi="Times New Roman" w:cs="Times New Roman"/>
                <w:sz w:val="24"/>
                <w:szCs w:val="24"/>
              </w:rPr>
              <w:t>Пестяковского</w:t>
            </w:r>
            <w:proofErr w:type="spellEnd"/>
            <w:r w:rsidRPr="00AE21C3">
              <w:rPr>
                <w:rFonts w:ascii="Times New Roman" w:hAnsi="Times New Roman" w:cs="Times New Roman"/>
                <w:sz w:val="24"/>
                <w:szCs w:val="24"/>
              </w:rPr>
              <w:t xml:space="preserve"> муниципального района Ивановской области в соответствие с требованиями правил пожарной безопасности в рамках исполнения судебного акта (Межбюджетные трансферты)</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5190082800</w:t>
            </w:r>
          </w:p>
        </w:tc>
        <w:tc>
          <w:tcPr>
            <w:tcW w:w="1303"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500</w:t>
            </w: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451554,01</w:t>
            </w:r>
          </w:p>
        </w:tc>
      </w:tr>
      <w:tr w:rsidR="00AE21C3" w:rsidRPr="00AE21C3">
        <w:tc>
          <w:tcPr>
            <w:tcW w:w="3911" w:type="dxa"/>
          </w:tcPr>
          <w:p w:rsidR="00AE21C3" w:rsidRPr="00AE21C3" w:rsidRDefault="00AE21C3">
            <w:pPr>
              <w:pStyle w:val="ConsPlusNormal"/>
              <w:jc w:val="both"/>
              <w:rPr>
                <w:rFonts w:ascii="Times New Roman" w:hAnsi="Times New Roman" w:cs="Times New Roman"/>
                <w:sz w:val="24"/>
                <w:szCs w:val="24"/>
              </w:rPr>
            </w:pPr>
            <w:r w:rsidRPr="00AE21C3">
              <w:rPr>
                <w:rFonts w:ascii="Times New Roman" w:hAnsi="Times New Roman" w:cs="Times New Roman"/>
                <w:sz w:val="24"/>
                <w:szCs w:val="24"/>
              </w:rPr>
              <w:t>Всего:</w:t>
            </w:r>
          </w:p>
        </w:tc>
        <w:tc>
          <w:tcPr>
            <w:tcW w:w="1927" w:type="dxa"/>
          </w:tcPr>
          <w:p w:rsidR="00AE21C3" w:rsidRPr="00AE21C3" w:rsidRDefault="00AE21C3">
            <w:pPr>
              <w:pStyle w:val="ConsPlusNormal"/>
              <w:jc w:val="center"/>
              <w:rPr>
                <w:rFonts w:ascii="Times New Roman" w:hAnsi="Times New Roman" w:cs="Times New Roman"/>
                <w:sz w:val="24"/>
                <w:szCs w:val="24"/>
              </w:rPr>
            </w:pPr>
          </w:p>
        </w:tc>
        <w:tc>
          <w:tcPr>
            <w:tcW w:w="1303" w:type="dxa"/>
          </w:tcPr>
          <w:p w:rsidR="00AE21C3" w:rsidRPr="00AE21C3" w:rsidRDefault="00AE21C3">
            <w:pPr>
              <w:pStyle w:val="ConsPlusNormal"/>
              <w:jc w:val="center"/>
              <w:rPr>
                <w:rFonts w:ascii="Times New Roman" w:hAnsi="Times New Roman" w:cs="Times New Roman"/>
                <w:sz w:val="24"/>
                <w:szCs w:val="24"/>
              </w:rPr>
            </w:pPr>
          </w:p>
        </w:tc>
        <w:tc>
          <w:tcPr>
            <w:tcW w:w="1927" w:type="dxa"/>
          </w:tcPr>
          <w:p w:rsidR="00AE21C3" w:rsidRPr="00AE21C3" w:rsidRDefault="00AE21C3">
            <w:pPr>
              <w:pStyle w:val="ConsPlusNormal"/>
              <w:jc w:val="center"/>
              <w:rPr>
                <w:rFonts w:ascii="Times New Roman" w:hAnsi="Times New Roman" w:cs="Times New Roman"/>
                <w:sz w:val="24"/>
                <w:szCs w:val="24"/>
              </w:rPr>
            </w:pPr>
            <w:r w:rsidRPr="00AE21C3">
              <w:rPr>
                <w:rFonts w:ascii="Times New Roman" w:hAnsi="Times New Roman" w:cs="Times New Roman"/>
                <w:sz w:val="24"/>
                <w:szCs w:val="24"/>
              </w:rPr>
              <w:t>79766026804,19</w:t>
            </w:r>
          </w:p>
        </w:tc>
      </w:tr>
    </w:tbl>
    <w:p w:rsidR="00AE21C3" w:rsidRPr="00AE21C3" w:rsidRDefault="00AE21C3">
      <w:pPr>
        <w:pStyle w:val="ConsPlusNormal"/>
        <w:jc w:val="center"/>
        <w:rPr>
          <w:rFonts w:ascii="Times New Roman" w:hAnsi="Times New Roman" w:cs="Times New Roman"/>
          <w:sz w:val="24"/>
          <w:szCs w:val="24"/>
        </w:rPr>
      </w:pPr>
    </w:p>
    <w:p w:rsidR="00C94B87" w:rsidRPr="00AE21C3" w:rsidRDefault="00C94B87">
      <w:pPr>
        <w:rPr>
          <w:rFonts w:ascii="Times New Roman" w:hAnsi="Times New Roman" w:cs="Times New Roman"/>
          <w:sz w:val="24"/>
          <w:szCs w:val="24"/>
        </w:rPr>
      </w:pPr>
    </w:p>
    <w:sectPr w:rsidR="00C94B87" w:rsidRPr="00AE21C3" w:rsidSect="002A5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C3"/>
    <w:rsid w:val="00AE21C3"/>
    <w:rsid w:val="00C9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2226D-E954-42FE-B299-FB2B9F3F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1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21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21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21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21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21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21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21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187" TargetMode="External"/><Relationship Id="rId13" Type="http://schemas.openxmlformats.org/officeDocument/2006/relationships/hyperlink" Target="https://login.consultant.ru/link/?req=doc&amp;base=LAW&amp;n=477506" TargetMode="External"/><Relationship Id="rId18" Type="http://schemas.openxmlformats.org/officeDocument/2006/relationships/hyperlink" Target="https://login.consultant.ru/link/?req=doc&amp;base=LAW&amp;n=486160&amp;dst=2" TargetMode="External"/><Relationship Id="rId26" Type="http://schemas.openxmlformats.org/officeDocument/2006/relationships/hyperlink" Target="https://login.consultant.ru/link/?req=doc&amp;base=RLAW224&amp;n=175256&amp;dst=113388"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82464&amp;dst=143119" TargetMode="External"/><Relationship Id="rId34" Type="http://schemas.openxmlformats.org/officeDocument/2006/relationships/hyperlink" Target="https://login.consultant.ru/link/?req=doc&amp;base=RLAW224&amp;n=187730&amp;dst=131307" TargetMode="External"/><Relationship Id="rId7" Type="http://schemas.openxmlformats.org/officeDocument/2006/relationships/hyperlink" Target="https://login.consultant.ru/link/?req=doc&amp;base=RLAW224&amp;n=188488&amp;dst=281123" TargetMode="External"/><Relationship Id="rId12" Type="http://schemas.openxmlformats.org/officeDocument/2006/relationships/hyperlink" Target="https://login.consultant.ru/link/?req=doc&amp;base=LAW&amp;n=482678" TargetMode="External"/><Relationship Id="rId17" Type="http://schemas.openxmlformats.org/officeDocument/2006/relationships/hyperlink" Target="https://login.consultant.ru/link/?req=doc&amp;base=LAW&amp;n=487135&amp;dst=1187" TargetMode="External"/><Relationship Id="rId25" Type="http://schemas.openxmlformats.org/officeDocument/2006/relationships/hyperlink" Target="https://login.consultant.ru/link/?req=doc&amp;base=RLAW224&amp;n=179013&amp;dst=8325" TargetMode="External"/><Relationship Id="rId33" Type="http://schemas.openxmlformats.org/officeDocument/2006/relationships/hyperlink" Target="https://login.consultant.ru/link/?req=doc&amp;base=RLAW224&amp;n=188369&amp;dst=136785"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24&amp;n=185904&amp;dst=119840" TargetMode="External"/><Relationship Id="rId20" Type="http://schemas.openxmlformats.org/officeDocument/2006/relationships/hyperlink" Target="https://login.consultant.ru/link/?req=doc&amp;base=RLAW224&amp;n=173602&amp;dst=123487" TargetMode="External"/><Relationship Id="rId29" Type="http://schemas.openxmlformats.org/officeDocument/2006/relationships/hyperlink" Target="https://login.consultant.ru/link/?req=doc&amp;base=RLAW224&amp;n=187152&amp;dst=120159" TargetMode="External"/><Relationship Id="rId1" Type="http://schemas.openxmlformats.org/officeDocument/2006/relationships/styles" Target="styles.xml"/><Relationship Id="rId6" Type="http://schemas.openxmlformats.org/officeDocument/2006/relationships/hyperlink" Target="https://login.consultant.ru/link/?req=doc&amp;base=LAW&amp;n=35503&amp;dst=100708" TargetMode="External"/><Relationship Id="rId11" Type="http://schemas.openxmlformats.org/officeDocument/2006/relationships/hyperlink" Target="https://login.consultant.ru/link/?req=doc&amp;base=RLAW224&amp;n=178982&amp;dst=150996" TargetMode="External"/><Relationship Id="rId24" Type="http://schemas.openxmlformats.org/officeDocument/2006/relationships/hyperlink" Target="https://login.consultant.ru/link/?req=doc&amp;base=RLAW224&amp;n=188120&amp;dst=223427" TargetMode="External"/><Relationship Id="rId32" Type="http://schemas.openxmlformats.org/officeDocument/2006/relationships/hyperlink" Target="https://login.consultant.ru/link/?req=doc&amp;base=RLAW224&amp;n=188773&amp;dst=121391" TargetMode="External"/><Relationship Id="rId37" Type="http://schemas.openxmlformats.org/officeDocument/2006/relationships/fontTable" Target="fontTable.xm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87135&amp;dst=1187" TargetMode="External"/><Relationship Id="rId23" Type="http://schemas.openxmlformats.org/officeDocument/2006/relationships/hyperlink" Target="https://login.consultant.ru/link/?req=doc&amp;base=RLAW224&amp;n=173285&amp;dst=114476" TargetMode="External"/><Relationship Id="rId28" Type="http://schemas.openxmlformats.org/officeDocument/2006/relationships/hyperlink" Target="https://login.consultant.ru/link/?req=doc&amp;base=RLAW224&amp;n=175382&amp;dst=108005" TargetMode="External"/><Relationship Id="rId36" Type="http://schemas.openxmlformats.org/officeDocument/2006/relationships/hyperlink" Target="https://login.consultant.ru/link/?req=doc&amp;base=LAW&amp;n=466787" TargetMode="External"/><Relationship Id="rId10" Type="http://schemas.openxmlformats.org/officeDocument/2006/relationships/hyperlink" Target="https://login.consultant.ru/link/?req=doc&amp;base=LAW&amp;n=487135&amp;dst=1187" TargetMode="External"/><Relationship Id="rId19" Type="http://schemas.openxmlformats.org/officeDocument/2006/relationships/hyperlink" Target="https://login.consultant.ru/link/?req=doc&amp;base=LAW&amp;n=486160&amp;dst=2" TargetMode="External"/><Relationship Id="rId31" Type="http://schemas.openxmlformats.org/officeDocument/2006/relationships/hyperlink" Target="https://login.consultant.ru/link/?req=doc&amp;base=LAW&amp;n=477816&amp;dst=100009" TargetMode="External"/><Relationship Id="rId4" Type="http://schemas.openxmlformats.org/officeDocument/2006/relationships/hyperlink" Target="https://login.consultant.ru/link/?req=doc&amp;base=LAW&amp;n=454225&amp;dst=416" TargetMode="External"/><Relationship Id="rId9" Type="http://schemas.openxmlformats.org/officeDocument/2006/relationships/hyperlink" Target="https://login.consultant.ru/link/?req=doc&amp;base=LAW&amp;n=487135&amp;dst=1187" TargetMode="External"/><Relationship Id="rId14" Type="http://schemas.openxmlformats.org/officeDocument/2006/relationships/hyperlink" Target="https://login.consultant.ru/link/?req=doc&amp;base=LAW&amp;n=465517" TargetMode="External"/><Relationship Id="rId22" Type="http://schemas.openxmlformats.org/officeDocument/2006/relationships/hyperlink" Target="https://login.consultant.ru/link/?req=doc&amp;base=RLAW224&amp;n=188650&amp;dst=146693" TargetMode="External"/><Relationship Id="rId27" Type="http://schemas.openxmlformats.org/officeDocument/2006/relationships/hyperlink" Target="https://login.consultant.ru/link/?req=doc&amp;base=RLAW224&amp;n=172198&amp;dst=3" TargetMode="External"/><Relationship Id="rId30" Type="http://schemas.openxmlformats.org/officeDocument/2006/relationships/hyperlink" Target="https://login.consultant.ru/link/?req=doc&amp;base=RLAW224&amp;n=186778&amp;dst=120175" TargetMode="External"/><Relationship Id="rId35" Type="http://schemas.openxmlformats.org/officeDocument/2006/relationships/hyperlink" Target="https://login.consultant.ru/link/?req=doc&amp;base=RLAW224&amp;n=18684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172</Pages>
  <Words>37295</Words>
  <Characters>212584</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2024-10-09T07:29:00Z</dcterms:created>
  <dcterms:modified xsi:type="dcterms:W3CDTF">2024-10-09T07:31:00Z</dcterms:modified>
</cp:coreProperties>
</file>